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19C" w:rsidRDefault="009D119C" w:rsidP="00782D2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119C" w:rsidRPr="009F28C4" w:rsidRDefault="009D119C" w:rsidP="00782D2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F28C4">
        <w:rPr>
          <w:rFonts w:ascii="Times New Roman" w:hAnsi="Times New Roman"/>
          <w:b/>
          <w:bCs/>
          <w:sz w:val="24"/>
          <w:szCs w:val="24"/>
        </w:rPr>
        <w:t>UCHWAŁA NR</w:t>
      </w:r>
      <w:r>
        <w:rPr>
          <w:rFonts w:ascii="Times New Roman" w:hAnsi="Times New Roman"/>
          <w:b/>
          <w:bCs/>
          <w:sz w:val="24"/>
          <w:szCs w:val="24"/>
        </w:rPr>
        <w:t>……………..</w:t>
      </w:r>
    </w:p>
    <w:p w:rsidR="009D119C" w:rsidRPr="009F28C4" w:rsidRDefault="009D119C" w:rsidP="00782D2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F28C4">
        <w:rPr>
          <w:rFonts w:ascii="Times New Roman" w:hAnsi="Times New Roman"/>
          <w:b/>
          <w:bCs/>
          <w:sz w:val="24"/>
          <w:szCs w:val="24"/>
        </w:rPr>
        <w:t>RADY MIEJSKIEJ W MROCZY</w:t>
      </w:r>
    </w:p>
    <w:p w:rsidR="009D119C" w:rsidRDefault="009D119C" w:rsidP="00782D2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D119C" w:rsidRDefault="009D119C" w:rsidP="00782D2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 dnia </w:t>
      </w:r>
      <w:r w:rsidR="006D284F">
        <w:rPr>
          <w:rFonts w:ascii="Times New Roman" w:hAnsi="Times New Roman"/>
          <w:sz w:val="24"/>
          <w:szCs w:val="24"/>
        </w:rPr>
        <w:t>30 grudnia</w:t>
      </w:r>
      <w:r>
        <w:rPr>
          <w:rFonts w:ascii="Times New Roman" w:hAnsi="Times New Roman"/>
          <w:sz w:val="24"/>
          <w:szCs w:val="24"/>
        </w:rPr>
        <w:t xml:space="preserve"> 201</w:t>
      </w:r>
      <w:r w:rsidR="00D539B1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r.       </w:t>
      </w:r>
      <w:r w:rsidRPr="009F28C4">
        <w:rPr>
          <w:rFonts w:ascii="Times New Roman" w:hAnsi="Times New Roman"/>
          <w:sz w:val="24"/>
          <w:szCs w:val="24"/>
        </w:rPr>
        <w:t>.</w:t>
      </w:r>
    </w:p>
    <w:p w:rsidR="009D119C" w:rsidRPr="009F28C4" w:rsidRDefault="009D119C" w:rsidP="00782D2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D119C" w:rsidRPr="00AE29E7" w:rsidRDefault="009D119C" w:rsidP="00782D2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9F28C4">
        <w:rPr>
          <w:rFonts w:ascii="Times New Roman" w:hAnsi="Times New Roman"/>
          <w:b/>
          <w:bCs/>
          <w:sz w:val="24"/>
          <w:szCs w:val="24"/>
        </w:rPr>
        <w:t xml:space="preserve">w sprawie uchwalenia </w:t>
      </w:r>
      <w:r>
        <w:rPr>
          <w:rFonts w:ascii="Times New Roman" w:hAnsi="Times New Roman"/>
          <w:b/>
          <w:bCs/>
          <w:sz w:val="24"/>
          <w:szCs w:val="24"/>
        </w:rPr>
        <w:t>b</w:t>
      </w:r>
      <w:r w:rsidRPr="009F28C4">
        <w:rPr>
          <w:rFonts w:ascii="Times New Roman" w:hAnsi="Times New Roman"/>
          <w:b/>
          <w:bCs/>
          <w:sz w:val="24"/>
          <w:szCs w:val="24"/>
        </w:rPr>
        <w:t xml:space="preserve">udżetu Gminy </w:t>
      </w:r>
      <w:r>
        <w:rPr>
          <w:rFonts w:ascii="Times New Roman" w:hAnsi="Times New Roman"/>
          <w:b/>
          <w:bCs/>
          <w:sz w:val="24"/>
          <w:szCs w:val="24"/>
        </w:rPr>
        <w:t>Mrocza</w:t>
      </w:r>
      <w:r w:rsidRPr="009F28C4">
        <w:rPr>
          <w:rFonts w:ascii="Times New Roman" w:hAnsi="Times New Roman"/>
          <w:b/>
          <w:bCs/>
          <w:sz w:val="24"/>
          <w:szCs w:val="24"/>
        </w:rPr>
        <w:t xml:space="preserve"> na 20</w:t>
      </w:r>
      <w:r w:rsidR="00D539B1">
        <w:rPr>
          <w:rFonts w:ascii="Times New Roman" w:hAnsi="Times New Roman"/>
          <w:b/>
          <w:bCs/>
          <w:sz w:val="24"/>
          <w:szCs w:val="24"/>
        </w:rPr>
        <w:t>20</w:t>
      </w:r>
      <w:r>
        <w:rPr>
          <w:rFonts w:ascii="Times New Roman" w:hAnsi="Times New Roman"/>
          <w:b/>
          <w:bCs/>
          <w:sz w:val="24"/>
          <w:szCs w:val="24"/>
        </w:rPr>
        <w:t xml:space="preserve"> rok</w:t>
      </w:r>
      <w:r w:rsidRPr="009F28C4">
        <w:rPr>
          <w:rFonts w:ascii="Times New Roman" w:hAnsi="Times New Roman"/>
          <w:b/>
          <w:bCs/>
          <w:sz w:val="24"/>
          <w:szCs w:val="24"/>
        </w:rPr>
        <w:br/>
      </w:r>
    </w:p>
    <w:p w:rsidR="009D119C" w:rsidRPr="008F1FA0" w:rsidRDefault="009D119C" w:rsidP="00782D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B62D7">
        <w:rPr>
          <w:rFonts w:ascii="Times New Roman" w:hAnsi="Times New Roman"/>
          <w:sz w:val="24"/>
          <w:szCs w:val="24"/>
        </w:rPr>
        <w:t>Na podstawie art. 18 ust. 2 pkt 4, pkt 9 lit</w:t>
      </w:r>
      <w:r w:rsidR="00DB62D7">
        <w:rPr>
          <w:rFonts w:ascii="Times New Roman" w:hAnsi="Times New Roman"/>
          <w:sz w:val="24"/>
          <w:szCs w:val="24"/>
        </w:rPr>
        <w:t xml:space="preserve">. </w:t>
      </w:r>
      <w:r w:rsidRPr="00DB62D7">
        <w:rPr>
          <w:rFonts w:ascii="Times New Roman" w:hAnsi="Times New Roman"/>
          <w:sz w:val="24"/>
          <w:szCs w:val="24"/>
        </w:rPr>
        <w:t xml:space="preserve">d, </w:t>
      </w:r>
      <w:r w:rsidR="002F220C" w:rsidRPr="00DB62D7">
        <w:rPr>
          <w:rFonts w:ascii="Times New Roman" w:hAnsi="Times New Roman"/>
          <w:sz w:val="24"/>
          <w:szCs w:val="24"/>
        </w:rPr>
        <w:t xml:space="preserve">oraz </w:t>
      </w:r>
      <w:r w:rsidRPr="00DB62D7">
        <w:rPr>
          <w:rFonts w:ascii="Times New Roman" w:hAnsi="Times New Roman"/>
          <w:sz w:val="24"/>
          <w:szCs w:val="24"/>
        </w:rPr>
        <w:t>pkt 10  ustawy z dnia 8 marca 1990r.                          o samorządzie gminnym</w:t>
      </w:r>
      <w:r w:rsidR="000809BE" w:rsidRPr="00DB62D7">
        <w:rPr>
          <w:rFonts w:ascii="Times New Roman" w:hAnsi="Times New Roman"/>
          <w:sz w:val="24"/>
          <w:szCs w:val="24"/>
        </w:rPr>
        <w:t xml:space="preserve"> </w:t>
      </w:r>
      <w:r w:rsidR="000809BE" w:rsidRPr="00DB62D7">
        <w:rPr>
          <w:rFonts w:ascii="Times New Roman" w:hAnsi="Times New Roman"/>
          <w:lang w:eastAsia="zh-CN"/>
        </w:rPr>
        <w:t>(</w:t>
      </w:r>
      <w:proofErr w:type="spellStart"/>
      <w:r w:rsidR="000809BE" w:rsidRPr="00DB62D7">
        <w:rPr>
          <w:rFonts w:ascii="Times New Roman" w:hAnsi="Times New Roman"/>
          <w:lang w:eastAsia="zh-CN"/>
        </w:rPr>
        <w:t>t.j</w:t>
      </w:r>
      <w:proofErr w:type="spellEnd"/>
      <w:r w:rsidR="000809BE" w:rsidRPr="00DB62D7">
        <w:rPr>
          <w:rFonts w:ascii="Times New Roman" w:hAnsi="Times New Roman"/>
          <w:lang w:eastAsia="zh-CN"/>
        </w:rPr>
        <w:t>. Dz.U. z 2019r. poz. 506 ze zm.</w:t>
      </w:r>
      <w:r w:rsidR="000809BE" w:rsidRPr="00DB62D7">
        <w:rPr>
          <w:rFonts w:ascii="Times New Roman" w:hAnsi="Times New Roman"/>
          <w:vertAlign w:val="superscript"/>
          <w:lang w:eastAsia="zh-CN"/>
        </w:rPr>
        <w:footnoteReference w:id="1"/>
      </w:r>
      <w:r w:rsidR="000809BE" w:rsidRPr="00DB62D7">
        <w:rPr>
          <w:rFonts w:ascii="Times New Roman" w:hAnsi="Times New Roman"/>
          <w:sz w:val="24"/>
          <w:szCs w:val="24"/>
        </w:rPr>
        <w:t>)</w:t>
      </w:r>
      <w:r w:rsidRPr="00DB62D7">
        <w:rPr>
          <w:rFonts w:ascii="Times New Roman" w:hAnsi="Times New Roman"/>
          <w:sz w:val="24"/>
          <w:szCs w:val="24"/>
        </w:rPr>
        <w:t xml:space="preserve"> oraz art. 211, art. 212, art. 214, art. 215, </w:t>
      </w:r>
      <w:r w:rsidR="002F220C" w:rsidRPr="00DB62D7">
        <w:rPr>
          <w:rFonts w:ascii="Times New Roman" w:hAnsi="Times New Roman"/>
          <w:sz w:val="24"/>
          <w:szCs w:val="24"/>
        </w:rPr>
        <w:t xml:space="preserve">art. </w:t>
      </w:r>
      <w:r w:rsidRPr="00DB62D7">
        <w:rPr>
          <w:rFonts w:ascii="Times New Roman" w:hAnsi="Times New Roman"/>
          <w:sz w:val="24"/>
          <w:szCs w:val="24"/>
        </w:rPr>
        <w:t>222</w:t>
      </w:r>
      <w:r w:rsidR="00DB62D7">
        <w:rPr>
          <w:rFonts w:ascii="Times New Roman" w:hAnsi="Times New Roman"/>
          <w:sz w:val="24"/>
          <w:szCs w:val="24"/>
        </w:rPr>
        <w:t xml:space="preserve"> ust. 1</w:t>
      </w:r>
      <w:r w:rsidRPr="00DB62D7">
        <w:rPr>
          <w:rFonts w:ascii="Times New Roman" w:hAnsi="Times New Roman"/>
          <w:sz w:val="24"/>
          <w:szCs w:val="24"/>
        </w:rPr>
        <w:t>, art.</w:t>
      </w:r>
      <w:r w:rsidR="00DB62D7">
        <w:rPr>
          <w:rFonts w:ascii="Times New Roman" w:hAnsi="Times New Roman"/>
          <w:sz w:val="24"/>
          <w:szCs w:val="24"/>
        </w:rPr>
        <w:t xml:space="preserve"> 235-237, </w:t>
      </w:r>
      <w:r w:rsidR="00633662">
        <w:rPr>
          <w:rFonts w:ascii="Times New Roman" w:hAnsi="Times New Roman"/>
          <w:sz w:val="24"/>
          <w:szCs w:val="24"/>
        </w:rPr>
        <w:t xml:space="preserve">art. 239, </w:t>
      </w:r>
      <w:r w:rsidRPr="00DB62D7">
        <w:rPr>
          <w:rFonts w:ascii="Times New Roman" w:hAnsi="Times New Roman"/>
          <w:sz w:val="24"/>
          <w:szCs w:val="24"/>
        </w:rPr>
        <w:t xml:space="preserve">art. 258, art. 264 ust. 3 ustawy z dnia </w:t>
      </w:r>
      <w:r w:rsidR="00597584">
        <w:rPr>
          <w:rFonts w:ascii="Times New Roman" w:hAnsi="Times New Roman"/>
          <w:sz w:val="24"/>
          <w:szCs w:val="24"/>
        </w:rPr>
        <w:t xml:space="preserve">                      </w:t>
      </w:r>
      <w:r w:rsidRPr="00DB62D7">
        <w:rPr>
          <w:rFonts w:ascii="Times New Roman" w:hAnsi="Times New Roman"/>
          <w:sz w:val="24"/>
          <w:szCs w:val="24"/>
        </w:rPr>
        <w:t>27 sierpnia 2009r. o finansach publicznych</w:t>
      </w:r>
      <w:r w:rsidR="00C96298" w:rsidRPr="00DB62D7">
        <w:rPr>
          <w:rFonts w:ascii="Times New Roman" w:hAnsi="Times New Roman"/>
          <w:sz w:val="24"/>
          <w:szCs w:val="24"/>
        </w:rPr>
        <w:t xml:space="preserve"> </w:t>
      </w:r>
      <w:r w:rsidR="000809BE" w:rsidRPr="00DB62D7">
        <w:rPr>
          <w:rFonts w:ascii="Times New Roman" w:hAnsi="Times New Roman"/>
        </w:rPr>
        <w:t>(</w:t>
      </w:r>
      <w:proofErr w:type="spellStart"/>
      <w:r w:rsidR="000809BE" w:rsidRPr="00DB62D7">
        <w:rPr>
          <w:rFonts w:ascii="Times New Roman" w:hAnsi="Times New Roman"/>
        </w:rPr>
        <w:t>t.j</w:t>
      </w:r>
      <w:proofErr w:type="spellEnd"/>
      <w:r w:rsidR="000809BE" w:rsidRPr="00DB62D7">
        <w:rPr>
          <w:rFonts w:ascii="Times New Roman" w:hAnsi="Times New Roman"/>
        </w:rPr>
        <w:t>. Dz.U. z 2019r. poz. 869</w:t>
      </w:r>
      <w:r w:rsidR="00DB62D7" w:rsidRPr="00DB62D7">
        <w:rPr>
          <w:rFonts w:ascii="Times New Roman" w:hAnsi="Times New Roman"/>
          <w:lang w:eastAsia="zh-CN"/>
        </w:rPr>
        <w:t xml:space="preserve"> ze zm.</w:t>
      </w:r>
      <w:r w:rsidR="00DB62D7" w:rsidRPr="00DB62D7">
        <w:rPr>
          <w:rFonts w:ascii="Times New Roman" w:hAnsi="Times New Roman"/>
          <w:vertAlign w:val="superscript"/>
          <w:lang w:eastAsia="zh-CN"/>
        </w:rPr>
        <w:footnoteReference w:id="2"/>
      </w:r>
      <w:r w:rsidR="00DB62D7" w:rsidRPr="00DB62D7">
        <w:rPr>
          <w:rFonts w:ascii="Times New Roman" w:hAnsi="Times New Roman"/>
          <w:sz w:val="24"/>
          <w:szCs w:val="24"/>
        </w:rPr>
        <w:t>)</w:t>
      </w:r>
      <w:r w:rsidR="000809BE" w:rsidRPr="00DB62D7">
        <w:rPr>
          <w:rFonts w:ascii="Times New Roman" w:hAnsi="Times New Roman"/>
        </w:rPr>
        <w:t xml:space="preserve"> </w:t>
      </w:r>
      <w:r w:rsidRPr="008F1FA0">
        <w:rPr>
          <w:rFonts w:ascii="Times New Roman" w:hAnsi="Times New Roman"/>
          <w:b/>
          <w:sz w:val="24"/>
          <w:szCs w:val="24"/>
        </w:rPr>
        <w:t>uchwala się, co następuje:</w:t>
      </w:r>
    </w:p>
    <w:p w:rsidR="009D119C" w:rsidRPr="008F1FA0" w:rsidRDefault="009D119C" w:rsidP="00782D2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D119C" w:rsidRPr="009F28C4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9F28C4">
        <w:rPr>
          <w:rFonts w:ascii="Times New Roman" w:hAnsi="Times New Roman"/>
          <w:b/>
          <w:bCs/>
          <w:sz w:val="24"/>
          <w:szCs w:val="24"/>
        </w:rPr>
        <w:t>§ 1.</w:t>
      </w:r>
      <w:r w:rsidR="00C1490C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Ustala się łączną kwotę dochodów </w:t>
      </w:r>
      <w:r w:rsidRPr="009F28C4">
        <w:rPr>
          <w:rFonts w:ascii="Times New Roman" w:hAnsi="Times New Roman"/>
          <w:sz w:val="24"/>
          <w:szCs w:val="24"/>
        </w:rPr>
        <w:t xml:space="preserve">budżetu </w:t>
      </w:r>
      <w:r w:rsidR="000809BE">
        <w:rPr>
          <w:rFonts w:ascii="Times New Roman" w:hAnsi="Times New Roman"/>
          <w:sz w:val="24"/>
          <w:szCs w:val="24"/>
        </w:rPr>
        <w:t>na 2020</w:t>
      </w:r>
      <w:r w:rsidR="00575850">
        <w:rPr>
          <w:rFonts w:ascii="Times New Roman" w:hAnsi="Times New Roman"/>
          <w:sz w:val="24"/>
          <w:szCs w:val="24"/>
        </w:rPr>
        <w:t xml:space="preserve"> rok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w wysokości </w:t>
      </w:r>
      <w:r w:rsidR="00AF336E" w:rsidRPr="00AF336E">
        <w:rPr>
          <w:rFonts w:ascii="Times New Roman" w:hAnsi="Times New Roman"/>
          <w:b/>
          <w:sz w:val="24"/>
          <w:szCs w:val="24"/>
        </w:rPr>
        <w:t>4</w:t>
      </w:r>
      <w:r w:rsidR="0065370A">
        <w:rPr>
          <w:rFonts w:ascii="Times New Roman" w:hAnsi="Times New Roman"/>
          <w:b/>
          <w:sz w:val="24"/>
          <w:szCs w:val="24"/>
        </w:rPr>
        <w:t>9.818.420,22</w:t>
      </w:r>
      <w:r w:rsidRPr="00DC3288">
        <w:rPr>
          <w:rFonts w:ascii="Times New Roman" w:hAnsi="Times New Roman"/>
          <w:b/>
          <w:sz w:val="24"/>
          <w:szCs w:val="24"/>
        </w:rPr>
        <w:t xml:space="preserve"> zł</w:t>
      </w:r>
      <w:r>
        <w:rPr>
          <w:rFonts w:ascii="Times New Roman" w:hAnsi="Times New Roman"/>
          <w:sz w:val="24"/>
          <w:szCs w:val="24"/>
        </w:rPr>
        <w:t xml:space="preserve">, jak w </w:t>
      </w:r>
      <w:r w:rsidRPr="00A64A17">
        <w:rPr>
          <w:rFonts w:ascii="Times New Roman" w:hAnsi="Times New Roman"/>
          <w:b/>
          <w:sz w:val="24"/>
          <w:szCs w:val="24"/>
        </w:rPr>
        <w:t>załączniku Nr 1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F28C4">
        <w:rPr>
          <w:rFonts w:ascii="Times New Roman" w:hAnsi="Times New Roman"/>
          <w:sz w:val="24"/>
          <w:szCs w:val="24"/>
        </w:rPr>
        <w:t>w tym:</w:t>
      </w:r>
    </w:p>
    <w:p w:rsidR="009D119C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="00B4362A">
        <w:rPr>
          <w:rFonts w:ascii="Times New Roman" w:hAnsi="Times New Roman"/>
          <w:sz w:val="24"/>
          <w:szCs w:val="24"/>
        </w:rPr>
        <w:t>D</w:t>
      </w:r>
      <w:r w:rsidRPr="009F28C4">
        <w:rPr>
          <w:rFonts w:ascii="Times New Roman" w:hAnsi="Times New Roman"/>
          <w:sz w:val="24"/>
          <w:szCs w:val="24"/>
        </w:rPr>
        <w:t xml:space="preserve">ochody </w:t>
      </w:r>
      <w:r>
        <w:rPr>
          <w:rFonts w:ascii="Times New Roman" w:hAnsi="Times New Roman"/>
          <w:sz w:val="24"/>
          <w:szCs w:val="24"/>
        </w:rPr>
        <w:t xml:space="preserve">bieżące </w:t>
      </w:r>
      <w:r w:rsidRPr="009F28C4">
        <w:rPr>
          <w:rFonts w:ascii="Times New Roman" w:hAnsi="Times New Roman"/>
          <w:sz w:val="24"/>
          <w:szCs w:val="24"/>
        </w:rPr>
        <w:t xml:space="preserve">w kwocie </w:t>
      </w:r>
      <w:r w:rsidR="000809BE" w:rsidRPr="000809BE">
        <w:rPr>
          <w:rFonts w:ascii="Times New Roman" w:hAnsi="Times New Roman"/>
          <w:b/>
          <w:sz w:val="24"/>
          <w:szCs w:val="24"/>
        </w:rPr>
        <w:t>42.524.764,92</w:t>
      </w:r>
      <w:r w:rsidRPr="003E1872">
        <w:rPr>
          <w:rFonts w:ascii="Times New Roman" w:hAnsi="Times New Roman"/>
          <w:b/>
          <w:sz w:val="24"/>
          <w:szCs w:val="24"/>
        </w:rPr>
        <w:t xml:space="preserve"> zł</w:t>
      </w:r>
      <w:r w:rsidRPr="009F28C4">
        <w:rPr>
          <w:rFonts w:ascii="Times New Roman" w:hAnsi="Times New Roman"/>
          <w:sz w:val="24"/>
          <w:szCs w:val="24"/>
        </w:rPr>
        <w:t>,</w:t>
      </w:r>
      <w:r w:rsidR="000809BE">
        <w:rPr>
          <w:rFonts w:ascii="Times New Roman" w:hAnsi="Times New Roman"/>
          <w:sz w:val="24"/>
          <w:szCs w:val="24"/>
        </w:rPr>
        <w:t xml:space="preserve"> w tym:</w:t>
      </w:r>
    </w:p>
    <w:p w:rsidR="00597584" w:rsidRDefault="000809BE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a) z tytułu dotacji i środków na finansowanie wydatków na realizację zadań finansowanych </w:t>
      </w:r>
      <w:r w:rsidR="00597584">
        <w:rPr>
          <w:rFonts w:ascii="Times New Roman" w:hAnsi="Times New Roman"/>
          <w:sz w:val="24"/>
          <w:szCs w:val="24"/>
        </w:rPr>
        <w:t xml:space="preserve">  </w:t>
      </w:r>
    </w:p>
    <w:p w:rsidR="000809BE" w:rsidRPr="000809BE" w:rsidRDefault="00597584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z </w:t>
      </w:r>
      <w:r w:rsidR="000809BE">
        <w:rPr>
          <w:rFonts w:ascii="Times New Roman" w:hAnsi="Times New Roman"/>
          <w:sz w:val="24"/>
          <w:szCs w:val="24"/>
        </w:rPr>
        <w:t xml:space="preserve">udziałem środków, o których mowa w art. 5 ust.1 pkt 2 i 3 w kwocie </w:t>
      </w:r>
      <w:r w:rsidR="000809BE" w:rsidRPr="000809BE">
        <w:rPr>
          <w:rFonts w:ascii="Times New Roman" w:hAnsi="Times New Roman"/>
          <w:b/>
          <w:sz w:val="24"/>
          <w:szCs w:val="24"/>
        </w:rPr>
        <w:t>773.552,66 zł,</w:t>
      </w:r>
    </w:p>
    <w:p w:rsidR="009D119C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="00B4362A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ochody majątkowe w kwocie </w:t>
      </w:r>
      <w:r w:rsidR="0065370A" w:rsidRPr="0065370A">
        <w:rPr>
          <w:rFonts w:ascii="Times New Roman" w:hAnsi="Times New Roman"/>
          <w:b/>
          <w:sz w:val="24"/>
          <w:szCs w:val="24"/>
        </w:rPr>
        <w:t>7.293.655,30</w:t>
      </w:r>
      <w:r w:rsidRPr="003E1872">
        <w:rPr>
          <w:rFonts w:ascii="Times New Roman" w:hAnsi="Times New Roman"/>
          <w:b/>
          <w:sz w:val="24"/>
          <w:szCs w:val="24"/>
        </w:rPr>
        <w:t xml:space="preserve"> zł</w:t>
      </w:r>
      <w:r w:rsidR="000809BE">
        <w:rPr>
          <w:rFonts w:ascii="Times New Roman" w:hAnsi="Times New Roman"/>
          <w:sz w:val="24"/>
          <w:szCs w:val="24"/>
        </w:rPr>
        <w:t>, w tym:</w:t>
      </w:r>
    </w:p>
    <w:p w:rsidR="00597584" w:rsidRDefault="000809BE" w:rsidP="000809B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a) z tytułu dotacji i środków na finansowanie wydatków na realizację zadań finansowanych </w:t>
      </w:r>
      <w:r w:rsidR="00597584">
        <w:rPr>
          <w:rFonts w:ascii="Times New Roman" w:hAnsi="Times New Roman"/>
          <w:sz w:val="24"/>
          <w:szCs w:val="24"/>
        </w:rPr>
        <w:t xml:space="preserve"> </w:t>
      </w:r>
    </w:p>
    <w:p w:rsidR="000809BE" w:rsidRPr="000809BE" w:rsidRDefault="00597584" w:rsidP="000809B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0809BE">
        <w:rPr>
          <w:rFonts w:ascii="Times New Roman" w:hAnsi="Times New Roman"/>
          <w:sz w:val="24"/>
          <w:szCs w:val="24"/>
        </w:rPr>
        <w:t>z udziałem środków, o których mowa w art.</w:t>
      </w:r>
      <w:r w:rsidR="00E0254E">
        <w:rPr>
          <w:rFonts w:ascii="Times New Roman" w:hAnsi="Times New Roman"/>
          <w:sz w:val="24"/>
          <w:szCs w:val="24"/>
        </w:rPr>
        <w:t xml:space="preserve"> 5 ust.</w:t>
      </w:r>
      <w:r w:rsidR="000809BE">
        <w:rPr>
          <w:rFonts w:ascii="Times New Roman" w:hAnsi="Times New Roman"/>
          <w:sz w:val="24"/>
          <w:szCs w:val="24"/>
        </w:rPr>
        <w:t xml:space="preserve">1 pkt 2 i 3 w kwocie </w:t>
      </w:r>
      <w:r w:rsidR="0065370A" w:rsidRPr="0065370A">
        <w:rPr>
          <w:rFonts w:ascii="Times New Roman" w:hAnsi="Times New Roman"/>
          <w:b/>
          <w:sz w:val="24"/>
          <w:szCs w:val="24"/>
        </w:rPr>
        <w:t>5.647.770,07</w:t>
      </w:r>
      <w:r w:rsidR="000809BE" w:rsidRPr="000809BE">
        <w:rPr>
          <w:rFonts w:ascii="Times New Roman" w:hAnsi="Times New Roman"/>
          <w:b/>
          <w:sz w:val="24"/>
          <w:szCs w:val="24"/>
        </w:rPr>
        <w:t xml:space="preserve"> zł,</w:t>
      </w:r>
    </w:p>
    <w:p w:rsidR="009D119C" w:rsidRPr="009F28C4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9F28C4">
        <w:rPr>
          <w:rFonts w:ascii="Times New Roman" w:hAnsi="Times New Roman"/>
          <w:b/>
          <w:bCs/>
          <w:sz w:val="24"/>
          <w:szCs w:val="24"/>
        </w:rPr>
        <w:t>§ 2</w:t>
      </w:r>
      <w:r w:rsidRPr="00B4362A">
        <w:rPr>
          <w:rFonts w:ascii="Times New Roman" w:hAnsi="Times New Roman"/>
          <w:bCs/>
          <w:sz w:val="24"/>
          <w:szCs w:val="24"/>
        </w:rPr>
        <w:t xml:space="preserve">. </w:t>
      </w:r>
      <w:r w:rsidRPr="00131CEE">
        <w:rPr>
          <w:rFonts w:ascii="Times New Roman" w:hAnsi="Times New Roman"/>
          <w:bCs/>
          <w:sz w:val="24"/>
          <w:szCs w:val="24"/>
        </w:rPr>
        <w:t>Ustala</w:t>
      </w:r>
      <w:r w:rsidRPr="00E2292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się łączną kwotę wydatków</w:t>
      </w:r>
      <w:r w:rsidRPr="009F28C4">
        <w:rPr>
          <w:rFonts w:ascii="Times New Roman" w:hAnsi="Times New Roman"/>
          <w:sz w:val="24"/>
          <w:szCs w:val="24"/>
        </w:rPr>
        <w:t xml:space="preserve"> budżetu </w:t>
      </w:r>
      <w:r>
        <w:rPr>
          <w:rFonts w:ascii="Times New Roman" w:hAnsi="Times New Roman"/>
          <w:sz w:val="24"/>
          <w:szCs w:val="24"/>
        </w:rPr>
        <w:t>na 20</w:t>
      </w:r>
      <w:r w:rsidR="00E0254E">
        <w:rPr>
          <w:rFonts w:ascii="Times New Roman" w:hAnsi="Times New Roman"/>
          <w:sz w:val="24"/>
          <w:szCs w:val="24"/>
        </w:rPr>
        <w:t>20</w:t>
      </w:r>
      <w:r w:rsidR="00575850">
        <w:rPr>
          <w:rFonts w:ascii="Times New Roman" w:hAnsi="Times New Roman"/>
          <w:sz w:val="24"/>
          <w:szCs w:val="24"/>
        </w:rPr>
        <w:t xml:space="preserve"> rok</w:t>
      </w:r>
      <w:r w:rsidRPr="009F28C4">
        <w:rPr>
          <w:rFonts w:ascii="Times New Roman" w:hAnsi="Times New Roman"/>
          <w:sz w:val="24"/>
          <w:szCs w:val="24"/>
        </w:rPr>
        <w:t xml:space="preserve"> w wysokości </w:t>
      </w:r>
      <w:r w:rsidR="00A21B73" w:rsidRPr="00A21B73">
        <w:rPr>
          <w:rFonts w:ascii="Times New Roman" w:hAnsi="Times New Roman"/>
          <w:b/>
          <w:sz w:val="24"/>
          <w:szCs w:val="24"/>
        </w:rPr>
        <w:t>60.</w:t>
      </w:r>
      <w:r w:rsidR="0065370A">
        <w:rPr>
          <w:rFonts w:ascii="Times New Roman" w:hAnsi="Times New Roman"/>
          <w:b/>
          <w:sz w:val="24"/>
          <w:szCs w:val="24"/>
        </w:rPr>
        <w:t>693.981,45</w:t>
      </w:r>
      <w:r w:rsidRPr="00AF336E">
        <w:rPr>
          <w:rFonts w:ascii="Times New Roman" w:hAnsi="Times New Roman"/>
          <w:b/>
          <w:sz w:val="24"/>
          <w:szCs w:val="24"/>
        </w:rPr>
        <w:t xml:space="preserve"> zł</w:t>
      </w:r>
      <w:r w:rsidRPr="009F28C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jak w </w:t>
      </w:r>
      <w:r w:rsidRPr="00A64A17">
        <w:rPr>
          <w:rFonts w:ascii="Times New Roman" w:hAnsi="Times New Roman"/>
          <w:b/>
          <w:sz w:val="24"/>
          <w:szCs w:val="24"/>
        </w:rPr>
        <w:t>załączniku Nr 2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F28C4">
        <w:rPr>
          <w:rFonts w:ascii="Times New Roman" w:hAnsi="Times New Roman"/>
          <w:sz w:val="24"/>
          <w:szCs w:val="24"/>
        </w:rPr>
        <w:t>w tym:</w:t>
      </w:r>
    </w:p>
    <w:p w:rsidR="009D119C" w:rsidRPr="00B4362A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W</w:t>
      </w:r>
      <w:r w:rsidRPr="009F28C4">
        <w:rPr>
          <w:rFonts w:ascii="Times New Roman" w:hAnsi="Times New Roman"/>
          <w:sz w:val="24"/>
          <w:szCs w:val="24"/>
        </w:rPr>
        <w:t>ydatki bieżące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w kwocie </w:t>
      </w:r>
      <w:r w:rsidR="00A21B73" w:rsidRPr="00A21B73">
        <w:rPr>
          <w:rFonts w:ascii="Times New Roman" w:hAnsi="Times New Roman"/>
          <w:b/>
          <w:sz w:val="24"/>
          <w:szCs w:val="24"/>
        </w:rPr>
        <w:t>42.521.118,25</w:t>
      </w:r>
      <w:r w:rsidRPr="003A0A08">
        <w:rPr>
          <w:rFonts w:ascii="Times New Roman" w:hAnsi="Times New Roman"/>
          <w:b/>
          <w:sz w:val="24"/>
          <w:szCs w:val="24"/>
        </w:rPr>
        <w:t xml:space="preserve"> zł</w:t>
      </w:r>
      <w:r w:rsidR="00B4362A">
        <w:rPr>
          <w:rFonts w:ascii="Times New Roman" w:hAnsi="Times New Roman"/>
          <w:b/>
          <w:sz w:val="24"/>
          <w:szCs w:val="24"/>
        </w:rPr>
        <w:t xml:space="preserve">, </w:t>
      </w:r>
      <w:r w:rsidR="00B4362A" w:rsidRPr="00B4362A">
        <w:rPr>
          <w:rFonts w:ascii="Times New Roman" w:hAnsi="Times New Roman"/>
          <w:sz w:val="24"/>
          <w:szCs w:val="24"/>
        </w:rPr>
        <w:t>w tym</w:t>
      </w:r>
      <w:r w:rsidRPr="00B4362A">
        <w:rPr>
          <w:rFonts w:ascii="Times New Roman" w:hAnsi="Times New Roman"/>
          <w:sz w:val="24"/>
          <w:szCs w:val="24"/>
        </w:rPr>
        <w:t>:</w:t>
      </w:r>
    </w:p>
    <w:p w:rsidR="009D119C" w:rsidRPr="009F28C4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a)  wydatki jednostek budżetowych w kwocie </w:t>
      </w:r>
      <w:r w:rsidR="00E23BD7" w:rsidRPr="00E23BD7">
        <w:rPr>
          <w:rFonts w:ascii="Times New Roman" w:hAnsi="Times New Roman"/>
          <w:b/>
          <w:sz w:val="24"/>
          <w:szCs w:val="24"/>
        </w:rPr>
        <w:t>2</w:t>
      </w:r>
      <w:r w:rsidR="00A21B73">
        <w:rPr>
          <w:rFonts w:ascii="Times New Roman" w:hAnsi="Times New Roman"/>
          <w:b/>
          <w:sz w:val="24"/>
          <w:szCs w:val="24"/>
        </w:rPr>
        <w:t xml:space="preserve">3.548.557,00 </w:t>
      </w:r>
      <w:r w:rsidRPr="00E23BD7">
        <w:rPr>
          <w:rFonts w:ascii="Times New Roman" w:hAnsi="Times New Roman"/>
          <w:b/>
          <w:sz w:val="24"/>
          <w:szCs w:val="24"/>
        </w:rPr>
        <w:t>zł;</w:t>
      </w:r>
      <w:r>
        <w:rPr>
          <w:rFonts w:ascii="Times New Roman" w:hAnsi="Times New Roman"/>
          <w:sz w:val="24"/>
          <w:szCs w:val="24"/>
        </w:rPr>
        <w:t xml:space="preserve">  w tym:</w:t>
      </w:r>
    </w:p>
    <w:p w:rsidR="009D119C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9F28C4">
        <w:rPr>
          <w:rFonts w:ascii="Times New Roman" w:hAnsi="Times New Roman"/>
          <w:sz w:val="24"/>
          <w:szCs w:val="24"/>
        </w:rPr>
        <w:t xml:space="preserve">- wynagrodzenia i </w:t>
      </w:r>
      <w:r>
        <w:rPr>
          <w:rFonts w:ascii="Times New Roman" w:hAnsi="Times New Roman"/>
          <w:sz w:val="24"/>
          <w:szCs w:val="24"/>
        </w:rPr>
        <w:t>składki od nich naliczane w kwocie</w:t>
      </w:r>
      <w:r w:rsidRPr="009F28C4">
        <w:rPr>
          <w:rFonts w:ascii="Times New Roman" w:hAnsi="Times New Roman"/>
          <w:sz w:val="24"/>
          <w:szCs w:val="24"/>
        </w:rPr>
        <w:t xml:space="preserve"> </w:t>
      </w:r>
      <w:r w:rsidR="00020DC0" w:rsidRPr="003A0A08">
        <w:rPr>
          <w:rFonts w:ascii="Times New Roman" w:hAnsi="Times New Roman"/>
          <w:b/>
          <w:sz w:val="24"/>
          <w:szCs w:val="24"/>
        </w:rPr>
        <w:t>1</w:t>
      </w:r>
      <w:r w:rsidR="00A21B73">
        <w:rPr>
          <w:rFonts w:ascii="Times New Roman" w:hAnsi="Times New Roman"/>
          <w:b/>
          <w:sz w:val="24"/>
          <w:szCs w:val="24"/>
        </w:rPr>
        <w:t>5.889.807,98</w:t>
      </w:r>
      <w:r w:rsidRPr="003A0A08">
        <w:rPr>
          <w:rFonts w:ascii="Times New Roman" w:hAnsi="Times New Roman"/>
          <w:b/>
          <w:sz w:val="24"/>
          <w:szCs w:val="24"/>
        </w:rPr>
        <w:t xml:space="preserve"> zł</w:t>
      </w:r>
      <w:r w:rsidRPr="009F28C4">
        <w:rPr>
          <w:rFonts w:ascii="Times New Roman" w:hAnsi="Times New Roman"/>
          <w:sz w:val="24"/>
          <w:szCs w:val="24"/>
        </w:rPr>
        <w:t>,</w:t>
      </w:r>
    </w:p>
    <w:p w:rsidR="009D119C" w:rsidRPr="009F28C4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 wydatki związane z realizacją ich statutowych zadań w kwocie </w:t>
      </w:r>
      <w:r w:rsidR="00A21B73">
        <w:rPr>
          <w:rFonts w:ascii="Times New Roman" w:hAnsi="Times New Roman"/>
          <w:b/>
          <w:sz w:val="24"/>
          <w:szCs w:val="24"/>
        </w:rPr>
        <w:t>7.658.749,02</w:t>
      </w:r>
      <w:r w:rsidRPr="003A0A08">
        <w:rPr>
          <w:rFonts w:ascii="Times New Roman" w:hAnsi="Times New Roman"/>
          <w:b/>
          <w:sz w:val="24"/>
          <w:szCs w:val="24"/>
        </w:rPr>
        <w:t xml:space="preserve"> zł</w:t>
      </w:r>
      <w:r>
        <w:rPr>
          <w:rFonts w:ascii="Times New Roman" w:hAnsi="Times New Roman"/>
          <w:sz w:val="24"/>
          <w:szCs w:val="24"/>
        </w:rPr>
        <w:t>,</w:t>
      </w:r>
    </w:p>
    <w:p w:rsidR="009D119C" w:rsidRPr="009F28C4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b)</w:t>
      </w:r>
      <w:r w:rsidRPr="009F28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dotacje na zadania bieżące w kwocie </w:t>
      </w:r>
      <w:r w:rsidR="00A21B73" w:rsidRPr="00A21B73">
        <w:rPr>
          <w:rFonts w:ascii="Times New Roman" w:hAnsi="Times New Roman"/>
          <w:b/>
          <w:sz w:val="24"/>
          <w:szCs w:val="24"/>
        </w:rPr>
        <w:t>2.465.257,58</w:t>
      </w:r>
      <w:r w:rsidRPr="003A0A08">
        <w:rPr>
          <w:rFonts w:ascii="Times New Roman" w:hAnsi="Times New Roman"/>
          <w:b/>
          <w:sz w:val="24"/>
          <w:szCs w:val="24"/>
        </w:rPr>
        <w:t xml:space="preserve"> zł</w:t>
      </w:r>
      <w:r>
        <w:rPr>
          <w:rFonts w:ascii="Times New Roman" w:hAnsi="Times New Roman"/>
          <w:sz w:val="24"/>
          <w:szCs w:val="24"/>
        </w:rPr>
        <w:t>,</w:t>
      </w:r>
    </w:p>
    <w:p w:rsidR="009D119C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c) </w:t>
      </w:r>
      <w:r w:rsidRPr="009F28C4">
        <w:rPr>
          <w:rFonts w:ascii="Times New Roman" w:hAnsi="Times New Roman"/>
          <w:sz w:val="24"/>
          <w:szCs w:val="24"/>
        </w:rPr>
        <w:t xml:space="preserve"> świadczenia na rzecz osób fizycznych </w:t>
      </w:r>
      <w:r>
        <w:rPr>
          <w:rFonts w:ascii="Times New Roman" w:hAnsi="Times New Roman"/>
          <w:sz w:val="24"/>
          <w:szCs w:val="24"/>
        </w:rPr>
        <w:t>w kwocie</w:t>
      </w:r>
      <w:r w:rsidR="00C96298">
        <w:rPr>
          <w:rFonts w:ascii="Times New Roman" w:hAnsi="Times New Roman"/>
          <w:sz w:val="24"/>
          <w:szCs w:val="24"/>
        </w:rPr>
        <w:t xml:space="preserve"> </w:t>
      </w:r>
      <w:r w:rsidR="00833C00" w:rsidRPr="003A0A08">
        <w:rPr>
          <w:rFonts w:ascii="Times New Roman" w:hAnsi="Times New Roman"/>
          <w:b/>
          <w:sz w:val="24"/>
          <w:szCs w:val="24"/>
        </w:rPr>
        <w:t>1</w:t>
      </w:r>
      <w:r w:rsidR="00A21B73">
        <w:rPr>
          <w:rFonts w:ascii="Times New Roman" w:hAnsi="Times New Roman"/>
          <w:b/>
          <w:sz w:val="24"/>
          <w:szCs w:val="24"/>
        </w:rPr>
        <w:t>4.988.520</w:t>
      </w:r>
      <w:r w:rsidR="00D5617C">
        <w:rPr>
          <w:rFonts w:ascii="Times New Roman" w:hAnsi="Times New Roman"/>
          <w:b/>
          <w:sz w:val="24"/>
          <w:szCs w:val="24"/>
        </w:rPr>
        <w:t>,00</w:t>
      </w:r>
      <w:r w:rsidRPr="003A0A08">
        <w:rPr>
          <w:rFonts w:ascii="Times New Roman" w:hAnsi="Times New Roman"/>
          <w:b/>
          <w:sz w:val="24"/>
          <w:szCs w:val="24"/>
        </w:rPr>
        <w:t xml:space="preserve"> zł</w:t>
      </w:r>
      <w:r w:rsidRPr="009F28C4">
        <w:rPr>
          <w:rFonts w:ascii="Times New Roman" w:hAnsi="Times New Roman"/>
          <w:sz w:val="24"/>
          <w:szCs w:val="24"/>
        </w:rPr>
        <w:t>,</w:t>
      </w:r>
    </w:p>
    <w:p w:rsidR="009D119C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DE59FC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 wydatki na programy finansowane z udziałem środków, o których mowa w art.5 ust. 1           </w:t>
      </w:r>
    </w:p>
    <w:p w:rsidR="009D119C" w:rsidRPr="009F28C4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pkt 2 i 3 w kwocie </w:t>
      </w:r>
      <w:r w:rsidR="00A21B73">
        <w:rPr>
          <w:rFonts w:ascii="Times New Roman" w:hAnsi="Times New Roman"/>
          <w:b/>
          <w:sz w:val="24"/>
          <w:szCs w:val="24"/>
        </w:rPr>
        <w:t>807.283,67</w:t>
      </w:r>
      <w:r w:rsidRPr="003A0A08">
        <w:rPr>
          <w:rFonts w:ascii="Times New Roman" w:hAnsi="Times New Roman"/>
          <w:b/>
          <w:sz w:val="24"/>
          <w:szCs w:val="24"/>
        </w:rPr>
        <w:t xml:space="preserve"> zł</w:t>
      </w:r>
      <w:r>
        <w:rPr>
          <w:rFonts w:ascii="Times New Roman" w:hAnsi="Times New Roman"/>
          <w:sz w:val="24"/>
          <w:szCs w:val="24"/>
        </w:rPr>
        <w:t>,</w:t>
      </w:r>
    </w:p>
    <w:p w:rsidR="009D119C" w:rsidRPr="009F28C4" w:rsidRDefault="00DE59F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e</w:t>
      </w:r>
      <w:r w:rsidR="009D119C">
        <w:rPr>
          <w:rFonts w:ascii="Times New Roman" w:hAnsi="Times New Roman"/>
          <w:sz w:val="24"/>
          <w:szCs w:val="24"/>
        </w:rPr>
        <w:t xml:space="preserve">) </w:t>
      </w:r>
      <w:r w:rsidR="009D119C" w:rsidRPr="009F28C4">
        <w:rPr>
          <w:rFonts w:ascii="Times New Roman" w:hAnsi="Times New Roman"/>
          <w:sz w:val="24"/>
          <w:szCs w:val="24"/>
        </w:rPr>
        <w:t xml:space="preserve"> wydatki na obsługę długu </w:t>
      </w:r>
      <w:r w:rsidR="009D119C">
        <w:rPr>
          <w:rFonts w:ascii="Times New Roman" w:hAnsi="Times New Roman"/>
          <w:sz w:val="24"/>
          <w:szCs w:val="24"/>
        </w:rPr>
        <w:t xml:space="preserve">w kwocie </w:t>
      </w:r>
      <w:r w:rsidR="00A21B73" w:rsidRPr="00A21B73">
        <w:rPr>
          <w:rFonts w:ascii="Times New Roman" w:hAnsi="Times New Roman"/>
          <w:b/>
          <w:sz w:val="24"/>
          <w:szCs w:val="24"/>
        </w:rPr>
        <w:t>711</w:t>
      </w:r>
      <w:r w:rsidR="00E23BD7" w:rsidRPr="00A21B73">
        <w:rPr>
          <w:rFonts w:ascii="Times New Roman" w:hAnsi="Times New Roman"/>
          <w:b/>
          <w:sz w:val="24"/>
          <w:szCs w:val="24"/>
        </w:rPr>
        <w:t>.</w:t>
      </w:r>
      <w:r w:rsidR="00A21B73" w:rsidRPr="00A21B73">
        <w:rPr>
          <w:rFonts w:ascii="Times New Roman" w:hAnsi="Times New Roman"/>
          <w:b/>
          <w:sz w:val="24"/>
          <w:szCs w:val="24"/>
        </w:rPr>
        <w:t>5</w:t>
      </w:r>
      <w:r w:rsidR="00E23BD7" w:rsidRPr="00A21B73">
        <w:rPr>
          <w:rFonts w:ascii="Times New Roman" w:hAnsi="Times New Roman"/>
          <w:b/>
          <w:sz w:val="24"/>
          <w:szCs w:val="24"/>
        </w:rPr>
        <w:t>00</w:t>
      </w:r>
      <w:r w:rsidR="009D119C" w:rsidRPr="00A21B73">
        <w:rPr>
          <w:rFonts w:ascii="Times New Roman" w:hAnsi="Times New Roman"/>
          <w:b/>
          <w:sz w:val="24"/>
          <w:szCs w:val="24"/>
        </w:rPr>
        <w:t>,</w:t>
      </w:r>
      <w:r w:rsidR="009D119C" w:rsidRPr="003A0A08">
        <w:rPr>
          <w:rFonts w:ascii="Times New Roman" w:hAnsi="Times New Roman"/>
          <w:b/>
          <w:sz w:val="24"/>
          <w:szCs w:val="24"/>
        </w:rPr>
        <w:t>00 zł</w:t>
      </w:r>
      <w:r w:rsidR="009D119C">
        <w:rPr>
          <w:rFonts w:ascii="Times New Roman" w:hAnsi="Times New Roman"/>
          <w:sz w:val="24"/>
          <w:szCs w:val="24"/>
        </w:rPr>
        <w:t>.</w:t>
      </w:r>
    </w:p>
    <w:p w:rsidR="009D119C" w:rsidRPr="009F28C4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W</w:t>
      </w:r>
      <w:r w:rsidRPr="009F28C4">
        <w:rPr>
          <w:rFonts w:ascii="Times New Roman" w:hAnsi="Times New Roman"/>
          <w:sz w:val="24"/>
          <w:szCs w:val="24"/>
        </w:rPr>
        <w:t>ydatki majątkowe w kwocie</w:t>
      </w:r>
      <w:r w:rsidR="00A21B73">
        <w:rPr>
          <w:rFonts w:ascii="Times New Roman" w:hAnsi="Times New Roman"/>
          <w:sz w:val="24"/>
          <w:szCs w:val="24"/>
        </w:rPr>
        <w:t xml:space="preserve"> </w:t>
      </w:r>
      <w:r w:rsidR="00A21B73" w:rsidRPr="00A21B73">
        <w:rPr>
          <w:rFonts w:ascii="Times New Roman" w:hAnsi="Times New Roman"/>
          <w:b/>
          <w:sz w:val="24"/>
          <w:szCs w:val="24"/>
        </w:rPr>
        <w:t>1</w:t>
      </w:r>
      <w:r w:rsidR="0065370A">
        <w:rPr>
          <w:rFonts w:ascii="Times New Roman" w:hAnsi="Times New Roman"/>
          <w:b/>
          <w:sz w:val="24"/>
          <w:szCs w:val="24"/>
        </w:rPr>
        <w:t>8.172.863,20</w:t>
      </w:r>
      <w:r w:rsidRPr="00A21B73">
        <w:rPr>
          <w:rFonts w:ascii="Times New Roman" w:hAnsi="Times New Roman"/>
          <w:b/>
          <w:sz w:val="24"/>
          <w:szCs w:val="24"/>
        </w:rPr>
        <w:t xml:space="preserve"> </w:t>
      </w:r>
      <w:r w:rsidRPr="003A0A08">
        <w:rPr>
          <w:rFonts w:ascii="Times New Roman" w:hAnsi="Times New Roman"/>
          <w:b/>
          <w:sz w:val="24"/>
          <w:szCs w:val="24"/>
        </w:rPr>
        <w:t>zł</w:t>
      </w:r>
      <w:r w:rsidR="00B4362A">
        <w:rPr>
          <w:rFonts w:ascii="Times New Roman" w:hAnsi="Times New Roman"/>
          <w:b/>
          <w:sz w:val="24"/>
          <w:szCs w:val="24"/>
        </w:rPr>
        <w:t xml:space="preserve">, </w:t>
      </w:r>
      <w:r w:rsidR="00B4362A" w:rsidRPr="00B4362A">
        <w:rPr>
          <w:rFonts w:ascii="Times New Roman" w:hAnsi="Times New Roman"/>
          <w:sz w:val="24"/>
          <w:szCs w:val="24"/>
        </w:rPr>
        <w:t>w tym</w:t>
      </w:r>
      <w:r w:rsidRPr="00B4362A">
        <w:rPr>
          <w:rFonts w:ascii="Times New Roman" w:hAnsi="Times New Roman"/>
          <w:sz w:val="24"/>
          <w:szCs w:val="24"/>
        </w:rPr>
        <w:t>:</w:t>
      </w:r>
    </w:p>
    <w:p w:rsidR="009D119C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a)  </w:t>
      </w:r>
      <w:r w:rsidRPr="009F28C4">
        <w:rPr>
          <w:rFonts w:ascii="Times New Roman" w:hAnsi="Times New Roman"/>
          <w:sz w:val="24"/>
          <w:szCs w:val="24"/>
        </w:rPr>
        <w:t>inwestycje i zaku</w:t>
      </w:r>
      <w:r>
        <w:rPr>
          <w:rFonts w:ascii="Times New Roman" w:hAnsi="Times New Roman"/>
          <w:sz w:val="24"/>
          <w:szCs w:val="24"/>
        </w:rPr>
        <w:t>py inwestycyjne w kwocie</w:t>
      </w:r>
      <w:r w:rsidR="00E23BD7">
        <w:rPr>
          <w:rFonts w:ascii="Times New Roman" w:hAnsi="Times New Roman"/>
          <w:sz w:val="24"/>
          <w:szCs w:val="24"/>
        </w:rPr>
        <w:t xml:space="preserve"> </w:t>
      </w:r>
      <w:r w:rsidR="00A21B73" w:rsidRPr="00A21B73">
        <w:rPr>
          <w:rFonts w:ascii="Times New Roman" w:hAnsi="Times New Roman"/>
          <w:b/>
          <w:sz w:val="24"/>
          <w:szCs w:val="24"/>
        </w:rPr>
        <w:t>1</w:t>
      </w:r>
      <w:r w:rsidR="0065370A">
        <w:rPr>
          <w:rFonts w:ascii="Times New Roman" w:hAnsi="Times New Roman"/>
          <w:b/>
          <w:sz w:val="24"/>
          <w:szCs w:val="24"/>
        </w:rPr>
        <w:t>8.172.863,20</w:t>
      </w:r>
      <w:r w:rsidRPr="003A0A08">
        <w:rPr>
          <w:rFonts w:ascii="Times New Roman" w:hAnsi="Times New Roman"/>
          <w:b/>
          <w:sz w:val="24"/>
          <w:szCs w:val="24"/>
        </w:rPr>
        <w:t xml:space="preserve"> zł</w:t>
      </w:r>
      <w:r>
        <w:rPr>
          <w:rFonts w:ascii="Times New Roman" w:hAnsi="Times New Roman"/>
          <w:sz w:val="24"/>
          <w:szCs w:val="24"/>
        </w:rPr>
        <w:t>; w tym:</w:t>
      </w:r>
    </w:p>
    <w:p w:rsidR="009D119C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 na programy finansowane z udziałem środków, o których mowa w art. 5 ust. 1 pkt 2 i 3   </w:t>
      </w:r>
    </w:p>
    <w:p w:rsidR="009D119C" w:rsidRDefault="00C96298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w kwocie </w:t>
      </w:r>
      <w:r w:rsidR="0065370A" w:rsidRPr="0065370A">
        <w:rPr>
          <w:rFonts w:ascii="Times New Roman" w:hAnsi="Times New Roman"/>
          <w:b/>
          <w:sz w:val="24"/>
          <w:szCs w:val="24"/>
        </w:rPr>
        <w:t>10.683.479,96</w:t>
      </w:r>
      <w:r w:rsidR="009D119C" w:rsidRPr="003A0A08">
        <w:rPr>
          <w:rFonts w:ascii="Times New Roman" w:hAnsi="Times New Roman"/>
          <w:b/>
          <w:sz w:val="24"/>
          <w:szCs w:val="24"/>
        </w:rPr>
        <w:t xml:space="preserve"> zł</w:t>
      </w:r>
      <w:r w:rsidR="003A0A08">
        <w:rPr>
          <w:rFonts w:ascii="Times New Roman" w:hAnsi="Times New Roman"/>
          <w:b/>
          <w:sz w:val="24"/>
          <w:szCs w:val="24"/>
        </w:rPr>
        <w:t>.</w:t>
      </w:r>
    </w:p>
    <w:p w:rsidR="009D119C" w:rsidRPr="00F0442F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9F28C4">
        <w:rPr>
          <w:rFonts w:ascii="Times New Roman" w:hAnsi="Times New Roman"/>
          <w:b/>
          <w:bCs/>
          <w:sz w:val="24"/>
          <w:szCs w:val="24"/>
        </w:rPr>
        <w:t xml:space="preserve">§ 3. </w:t>
      </w:r>
      <w:r>
        <w:rPr>
          <w:rFonts w:ascii="Times New Roman" w:hAnsi="Times New Roman"/>
          <w:bCs/>
          <w:sz w:val="24"/>
          <w:szCs w:val="24"/>
        </w:rPr>
        <w:t>Określa się wydatk</w:t>
      </w:r>
      <w:r w:rsidR="00A21B73">
        <w:rPr>
          <w:rFonts w:ascii="Times New Roman" w:hAnsi="Times New Roman"/>
          <w:bCs/>
          <w:sz w:val="24"/>
          <w:szCs w:val="24"/>
        </w:rPr>
        <w:t>i na zadania inwestycyjne na 2020</w:t>
      </w:r>
      <w:r>
        <w:rPr>
          <w:rFonts w:ascii="Times New Roman" w:hAnsi="Times New Roman"/>
          <w:bCs/>
          <w:sz w:val="24"/>
          <w:szCs w:val="24"/>
        </w:rPr>
        <w:t xml:space="preserve"> rok w wysokości</w:t>
      </w:r>
      <w:r w:rsidR="00E23BD7">
        <w:rPr>
          <w:rFonts w:ascii="Times New Roman" w:hAnsi="Times New Roman"/>
          <w:bCs/>
          <w:sz w:val="24"/>
          <w:szCs w:val="24"/>
        </w:rPr>
        <w:t xml:space="preserve"> </w:t>
      </w:r>
      <w:r w:rsidR="00A21B73" w:rsidRPr="00A21B73">
        <w:rPr>
          <w:rFonts w:ascii="Times New Roman" w:hAnsi="Times New Roman"/>
          <w:b/>
          <w:bCs/>
          <w:sz w:val="24"/>
          <w:szCs w:val="24"/>
        </w:rPr>
        <w:t>1</w:t>
      </w:r>
      <w:r w:rsidR="0065370A">
        <w:rPr>
          <w:rFonts w:ascii="Times New Roman" w:hAnsi="Times New Roman"/>
          <w:b/>
          <w:bCs/>
          <w:sz w:val="24"/>
          <w:szCs w:val="24"/>
        </w:rPr>
        <w:t>8.172.863,20</w:t>
      </w:r>
      <w:r w:rsidRPr="003A0A08">
        <w:rPr>
          <w:rFonts w:ascii="Times New Roman" w:hAnsi="Times New Roman"/>
          <w:b/>
          <w:bCs/>
          <w:sz w:val="24"/>
          <w:szCs w:val="24"/>
        </w:rPr>
        <w:t xml:space="preserve"> zł</w:t>
      </w:r>
      <w:r>
        <w:rPr>
          <w:rFonts w:ascii="Times New Roman" w:hAnsi="Times New Roman"/>
          <w:bCs/>
          <w:sz w:val="24"/>
          <w:szCs w:val="24"/>
        </w:rPr>
        <w:t xml:space="preserve">, jak w </w:t>
      </w:r>
      <w:r w:rsidRPr="00E2292D">
        <w:rPr>
          <w:rFonts w:ascii="Times New Roman" w:hAnsi="Times New Roman"/>
          <w:b/>
          <w:bCs/>
          <w:sz w:val="24"/>
          <w:szCs w:val="24"/>
        </w:rPr>
        <w:t xml:space="preserve">załącznikach </w:t>
      </w:r>
      <w:r w:rsidRPr="00F0442F">
        <w:rPr>
          <w:rFonts w:ascii="Times New Roman" w:hAnsi="Times New Roman"/>
          <w:b/>
          <w:bCs/>
          <w:sz w:val="24"/>
          <w:szCs w:val="24"/>
        </w:rPr>
        <w:t>Nr 3 i 3a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5106B4" w:rsidRPr="004A3D1F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A3D1F">
        <w:rPr>
          <w:rFonts w:ascii="Times New Roman" w:hAnsi="Times New Roman"/>
          <w:sz w:val="24"/>
          <w:szCs w:val="24"/>
        </w:rPr>
        <w:t xml:space="preserve">  </w:t>
      </w:r>
      <w:r w:rsidRPr="004A3D1F">
        <w:rPr>
          <w:rFonts w:ascii="Times New Roman" w:hAnsi="Times New Roman"/>
          <w:b/>
          <w:sz w:val="24"/>
          <w:szCs w:val="24"/>
        </w:rPr>
        <w:t>§ 4.</w:t>
      </w:r>
      <w:r w:rsidRPr="004A3D1F">
        <w:rPr>
          <w:rFonts w:ascii="Times New Roman" w:hAnsi="Times New Roman"/>
          <w:sz w:val="24"/>
          <w:szCs w:val="24"/>
        </w:rPr>
        <w:t xml:space="preserve"> </w:t>
      </w:r>
      <w:r w:rsidR="005106B4" w:rsidRPr="004A3D1F">
        <w:rPr>
          <w:rFonts w:ascii="Times New Roman" w:hAnsi="Times New Roman"/>
          <w:sz w:val="24"/>
          <w:szCs w:val="24"/>
        </w:rPr>
        <w:t xml:space="preserve">Ustala się deficyt budżetu gminy w wysokości </w:t>
      </w:r>
      <w:r w:rsidR="00B4362A" w:rsidRPr="004A3D1F">
        <w:rPr>
          <w:rFonts w:ascii="Times New Roman" w:hAnsi="Times New Roman"/>
          <w:b/>
          <w:sz w:val="24"/>
          <w:szCs w:val="24"/>
        </w:rPr>
        <w:t>1</w:t>
      </w:r>
      <w:r w:rsidR="0065370A">
        <w:rPr>
          <w:rFonts w:ascii="Times New Roman" w:hAnsi="Times New Roman"/>
          <w:b/>
          <w:sz w:val="24"/>
          <w:szCs w:val="24"/>
        </w:rPr>
        <w:t>0.875.561,23</w:t>
      </w:r>
      <w:r w:rsidR="005106B4" w:rsidRPr="004A3D1F">
        <w:rPr>
          <w:rFonts w:ascii="Times New Roman" w:hAnsi="Times New Roman"/>
          <w:b/>
          <w:sz w:val="24"/>
          <w:szCs w:val="24"/>
        </w:rPr>
        <w:t xml:space="preserve"> zł</w:t>
      </w:r>
      <w:r w:rsidR="005106B4" w:rsidRPr="004A3D1F">
        <w:rPr>
          <w:rFonts w:ascii="Times New Roman" w:hAnsi="Times New Roman"/>
          <w:sz w:val="24"/>
          <w:szCs w:val="24"/>
        </w:rPr>
        <w:t>, któr</w:t>
      </w:r>
      <w:r w:rsidR="00DA4FEA" w:rsidRPr="004A3D1F">
        <w:rPr>
          <w:rFonts w:ascii="Times New Roman" w:hAnsi="Times New Roman"/>
          <w:sz w:val="24"/>
          <w:szCs w:val="24"/>
        </w:rPr>
        <w:t>ego źródłami pokrycia</w:t>
      </w:r>
      <w:r w:rsidR="005106B4" w:rsidRPr="004A3D1F">
        <w:rPr>
          <w:rFonts w:ascii="Times New Roman" w:hAnsi="Times New Roman"/>
          <w:sz w:val="24"/>
          <w:szCs w:val="24"/>
        </w:rPr>
        <w:t xml:space="preserve"> </w:t>
      </w:r>
      <w:r w:rsidR="00DA4FEA" w:rsidRPr="004A3D1F">
        <w:rPr>
          <w:rFonts w:ascii="Times New Roman" w:hAnsi="Times New Roman"/>
          <w:sz w:val="24"/>
          <w:szCs w:val="24"/>
        </w:rPr>
        <w:t>są</w:t>
      </w:r>
      <w:r w:rsidR="004A3D1F">
        <w:rPr>
          <w:rFonts w:ascii="Times New Roman" w:hAnsi="Times New Roman"/>
          <w:sz w:val="24"/>
          <w:szCs w:val="24"/>
        </w:rPr>
        <w:t>:</w:t>
      </w:r>
      <w:r w:rsidR="00DA4FEA" w:rsidRPr="004A3D1F">
        <w:rPr>
          <w:rFonts w:ascii="Times New Roman" w:hAnsi="Times New Roman"/>
          <w:sz w:val="24"/>
          <w:szCs w:val="24"/>
        </w:rPr>
        <w:t xml:space="preserve"> </w:t>
      </w:r>
      <w:r w:rsidR="00B4362A" w:rsidRPr="004A3D1F">
        <w:rPr>
          <w:rFonts w:ascii="Times New Roman" w:hAnsi="Times New Roman"/>
          <w:sz w:val="24"/>
          <w:szCs w:val="24"/>
        </w:rPr>
        <w:t>przychody ze sprzedaży innych papierów war</w:t>
      </w:r>
      <w:r w:rsidR="004A3D1F" w:rsidRPr="004A3D1F">
        <w:rPr>
          <w:rFonts w:ascii="Times New Roman" w:hAnsi="Times New Roman"/>
          <w:sz w:val="24"/>
          <w:szCs w:val="24"/>
        </w:rPr>
        <w:t>t</w:t>
      </w:r>
      <w:r w:rsidR="00B4362A" w:rsidRPr="004A3D1F">
        <w:rPr>
          <w:rFonts w:ascii="Times New Roman" w:hAnsi="Times New Roman"/>
          <w:sz w:val="24"/>
          <w:szCs w:val="24"/>
        </w:rPr>
        <w:t>ościowych w kwocie</w:t>
      </w:r>
      <w:r w:rsidR="00597584">
        <w:rPr>
          <w:rFonts w:ascii="Times New Roman" w:hAnsi="Times New Roman"/>
          <w:sz w:val="24"/>
          <w:szCs w:val="24"/>
        </w:rPr>
        <w:t xml:space="preserve"> </w:t>
      </w:r>
      <w:r w:rsidR="004A3D1F" w:rsidRPr="004A3D1F">
        <w:rPr>
          <w:rFonts w:ascii="Times New Roman" w:hAnsi="Times New Roman"/>
          <w:sz w:val="24"/>
          <w:szCs w:val="24"/>
        </w:rPr>
        <w:t xml:space="preserve"> </w:t>
      </w:r>
      <w:r w:rsidR="004A3D1F" w:rsidRPr="004A3D1F">
        <w:rPr>
          <w:rFonts w:ascii="Times New Roman" w:hAnsi="Times New Roman"/>
          <w:b/>
          <w:sz w:val="24"/>
          <w:szCs w:val="24"/>
        </w:rPr>
        <w:t>8.763.616,23 zł</w:t>
      </w:r>
      <w:r w:rsidR="004A3D1F" w:rsidRPr="004A3D1F">
        <w:rPr>
          <w:rFonts w:ascii="Times New Roman" w:hAnsi="Times New Roman"/>
          <w:sz w:val="24"/>
          <w:szCs w:val="24"/>
        </w:rPr>
        <w:t xml:space="preserve">, przychody z niewykorzystanych środków pieniężnych na rachunku bieżącym, wynikających z rozliczenia dochodów i wydatków nimi finansowanych związanych ze szczególnymi zasadami wykonywania budżetu określonymi w odrębnych </w:t>
      </w:r>
      <w:r w:rsidR="004A3D1F" w:rsidRPr="004A3D1F">
        <w:rPr>
          <w:rFonts w:ascii="Times New Roman" w:hAnsi="Times New Roman"/>
          <w:sz w:val="24"/>
          <w:szCs w:val="24"/>
        </w:rPr>
        <w:lastRenderedPageBreak/>
        <w:t>ustawach</w:t>
      </w:r>
      <w:r w:rsidR="004A3D1F">
        <w:rPr>
          <w:rFonts w:ascii="Times New Roman" w:hAnsi="Times New Roman"/>
          <w:sz w:val="24"/>
          <w:szCs w:val="24"/>
        </w:rPr>
        <w:t>,</w:t>
      </w:r>
      <w:r w:rsidR="004A3D1F" w:rsidRPr="004A3D1F">
        <w:rPr>
          <w:rFonts w:ascii="Times New Roman" w:hAnsi="Times New Roman"/>
          <w:sz w:val="24"/>
          <w:szCs w:val="24"/>
        </w:rPr>
        <w:t xml:space="preserve"> w kwocie </w:t>
      </w:r>
      <w:r w:rsidR="004A3D1F" w:rsidRPr="004A3D1F">
        <w:rPr>
          <w:rFonts w:ascii="Times New Roman" w:hAnsi="Times New Roman"/>
          <w:b/>
          <w:sz w:val="24"/>
          <w:szCs w:val="24"/>
        </w:rPr>
        <w:t>2.</w:t>
      </w:r>
      <w:r w:rsidR="0065370A">
        <w:rPr>
          <w:rFonts w:ascii="Times New Roman" w:hAnsi="Times New Roman"/>
          <w:b/>
          <w:sz w:val="24"/>
          <w:szCs w:val="24"/>
        </w:rPr>
        <w:t>076.945,00</w:t>
      </w:r>
      <w:r w:rsidR="004A3D1F" w:rsidRPr="004A3D1F">
        <w:rPr>
          <w:rFonts w:ascii="Times New Roman" w:hAnsi="Times New Roman"/>
          <w:b/>
          <w:sz w:val="24"/>
          <w:szCs w:val="24"/>
        </w:rPr>
        <w:t xml:space="preserve"> zł</w:t>
      </w:r>
      <w:r w:rsidR="004A3D1F" w:rsidRPr="004A3D1F">
        <w:rPr>
          <w:rFonts w:ascii="Times New Roman" w:hAnsi="Times New Roman"/>
          <w:sz w:val="24"/>
          <w:szCs w:val="24"/>
        </w:rPr>
        <w:t xml:space="preserve"> i</w:t>
      </w:r>
      <w:r w:rsidR="00DA4FEA" w:rsidRPr="004A3D1F">
        <w:rPr>
          <w:rFonts w:ascii="Times New Roman" w:hAnsi="Times New Roman"/>
          <w:sz w:val="24"/>
          <w:szCs w:val="24"/>
        </w:rPr>
        <w:t xml:space="preserve"> wolne środk</w:t>
      </w:r>
      <w:r w:rsidR="00D5617C" w:rsidRPr="004A3D1F">
        <w:rPr>
          <w:rFonts w:ascii="Times New Roman" w:hAnsi="Times New Roman"/>
          <w:sz w:val="24"/>
          <w:szCs w:val="24"/>
        </w:rPr>
        <w:t>i</w:t>
      </w:r>
      <w:r w:rsidR="00DA4FEA" w:rsidRPr="004A3D1F">
        <w:rPr>
          <w:rFonts w:ascii="Times New Roman" w:hAnsi="Times New Roman"/>
          <w:sz w:val="24"/>
          <w:szCs w:val="24"/>
        </w:rPr>
        <w:t xml:space="preserve">, o których mowa </w:t>
      </w:r>
      <w:r w:rsidR="004A3D1F" w:rsidRPr="004A3D1F">
        <w:rPr>
          <w:rFonts w:ascii="Times New Roman" w:hAnsi="Times New Roman"/>
          <w:sz w:val="24"/>
          <w:szCs w:val="24"/>
        </w:rPr>
        <w:t>w art. 217 ust. 2 pkt 6 ustawy,</w:t>
      </w:r>
      <w:r w:rsidR="00D5617C" w:rsidRPr="004A3D1F">
        <w:rPr>
          <w:rFonts w:ascii="Times New Roman" w:hAnsi="Times New Roman"/>
          <w:sz w:val="24"/>
          <w:szCs w:val="24"/>
        </w:rPr>
        <w:t xml:space="preserve"> w kwocie </w:t>
      </w:r>
      <w:r w:rsidR="004A3D1F" w:rsidRPr="004A3D1F">
        <w:rPr>
          <w:rFonts w:ascii="Times New Roman" w:hAnsi="Times New Roman"/>
          <w:b/>
          <w:sz w:val="24"/>
          <w:szCs w:val="24"/>
        </w:rPr>
        <w:t>35.0</w:t>
      </w:r>
      <w:r w:rsidR="00D5617C" w:rsidRPr="004A3D1F">
        <w:rPr>
          <w:rFonts w:ascii="Times New Roman" w:hAnsi="Times New Roman"/>
          <w:b/>
          <w:sz w:val="24"/>
          <w:szCs w:val="24"/>
        </w:rPr>
        <w:t>00,00 zł</w:t>
      </w:r>
      <w:r w:rsidR="004A3D1F" w:rsidRPr="004A3D1F">
        <w:rPr>
          <w:rFonts w:ascii="Times New Roman" w:hAnsi="Times New Roman"/>
          <w:b/>
          <w:sz w:val="24"/>
          <w:szCs w:val="24"/>
        </w:rPr>
        <w:t>.</w:t>
      </w:r>
    </w:p>
    <w:p w:rsidR="009D119C" w:rsidRDefault="005106B4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106B4">
        <w:rPr>
          <w:rFonts w:ascii="Times New Roman" w:hAnsi="Times New Roman"/>
          <w:b/>
          <w:sz w:val="24"/>
          <w:szCs w:val="24"/>
        </w:rPr>
        <w:t xml:space="preserve">   § 5.</w:t>
      </w:r>
      <w:r>
        <w:rPr>
          <w:rFonts w:ascii="Times New Roman" w:hAnsi="Times New Roman"/>
          <w:sz w:val="24"/>
          <w:szCs w:val="24"/>
        </w:rPr>
        <w:t xml:space="preserve"> </w:t>
      </w:r>
      <w:r w:rsidR="009D119C">
        <w:rPr>
          <w:rFonts w:ascii="Times New Roman" w:hAnsi="Times New Roman"/>
          <w:sz w:val="24"/>
          <w:szCs w:val="24"/>
        </w:rPr>
        <w:t>Ustala się łączną kwotę planowanych przychodów</w:t>
      </w:r>
      <w:r w:rsidR="009D119C" w:rsidRPr="009F28C4">
        <w:rPr>
          <w:rFonts w:ascii="Times New Roman" w:hAnsi="Times New Roman"/>
          <w:sz w:val="24"/>
          <w:szCs w:val="24"/>
        </w:rPr>
        <w:t xml:space="preserve"> w wysokości </w:t>
      </w:r>
      <w:r w:rsidR="00CF2EAA" w:rsidRPr="00CF2EAA">
        <w:rPr>
          <w:rFonts w:ascii="Times New Roman" w:hAnsi="Times New Roman"/>
          <w:b/>
          <w:sz w:val="24"/>
          <w:szCs w:val="24"/>
        </w:rPr>
        <w:t>1</w:t>
      </w:r>
      <w:r w:rsidR="0065370A">
        <w:rPr>
          <w:rFonts w:ascii="Times New Roman" w:hAnsi="Times New Roman"/>
          <w:b/>
          <w:sz w:val="24"/>
          <w:szCs w:val="24"/>
        </w:rPr>
        <w:t>3.751.375,00</w:t>
      </w:r>
      <w:r w:rsidR="009D119C" w:rsidRPr="003A0A08">
        <w:rPr>
          <w:rFonts w:ascii="Times New Roman" w:hAnsi="Times New Roman"/>
          <w:b/>
          <w:sz w:val="24"/>
          <w:szCs w:val="24"/>
        </w:rPr>
        <w:t xml:space="preserve"> zł</w:t>
      </w:r>
      <w:r w:rsidR="009D119C" w:rsidRPr="009F28C4">
        <w:rPr>
          <w:rFonts w:ascii="Times New Roman" w:hAnsi="Times New Roman"/>
          <w:sz w:val="24"/>
          <w:szCs w:val="24"/>
        </w:rPr>
        <w:t>,</w:t>
      </w:r>
      <w:r w:rsidR="009D119C">
        <w:rPr>
          <w:rFonts w:ascii="Times New Roman" w:hAnsi="Times New Roman"/>
          <w:sz w:val="24"/>
          <w:szCs w:val="24"/>
        </w:rPr>
        <w:t xml:space="preserve"> oraz kwotę planowanych </w:t>
      </w:r>
      <w:r w:rsidR="009D119C" w:rsidRPr="009F28C4">
        <w:rPr>
          <w:rFonts w:ascii="Times New Roman" w:hAnsi="Times New Roman"/>
          <w:sz w:val="24"/>
          <w:szCs w:val="24"/>
        </w:rPr>
        <w:t>rozchod</w:t>
      </w:r>
      <w:r w:rsidR="009D119C">
        <w:rPr>
          <w:rFonts w:ascii="Times New Roman" w:hAnsi="Times New Roman"/>
          <w:sz w:val="24"/>
          <w:szCs w:val="24"/>
        </w:rPr>
        <w:t>ów</w:t>
      </w:r>
      <w:r w:rsidR="009D119C" w:rsidRPr="009F28C4">
        <w:rPr>
          <w:rFonts w:ascii="Times New Roman" w:hAnsi="Times New Roman"/>
          <w:sz w:val="24"/>
          <w:szCs w:val="24"/>
        </w:rPr>
        <w:t xml:space="preserve"> w wysokości </w:t>
      </w:r>
      <w:r w:rsidR="00CF2EAA" w:rsidRPr="00CF2EAA">
        <w:rPr>
          <w:rFonts w:ascii="Times New Roman" w:hAnsi="Times New Roman"/>
          <w:b/>
          <w:sz w:val="24"/>
          <w:szCs w:val="24"/>
        </w:rPr>
        <w:t>2.875.813,77</w:t>
      </w:r>
      <w:r w:rsidR="009D119C" w:rsidRPr="003A0A08">
        <w:rPr>
          <w:rFonts w:ascii="Times New Roman" w:hAnsi="Times New Roman"/>
          <w:b/>
          <w:sz w:val="24"/>
          <w:szCs w:val="24"/>
        </w:rPr>
        <w:t xml:space="preserve"> zł</w:t>
      </w:r>
      <w:r w:rsidR="009D119C" w:rsidRPr="009F28C4">
        <w:rPr>
          <w:rFonts w:ascii="Times New Roman" w:hAnsi="Times New Roman"/>
          <w:sz w:val="24"/>
          <w:szCs w:val="24"/>
        </w:rPr>
        <w:t>,</w:t>
      </w:r>
      <w:r w:rsidR="009D119C">
        <w:rPr>
          <w:rFonts w:ascii="Times New Roman" w:hAnsi="Times New Roman"/>
          <w:sz w:val="24"/>
          <w:szCs w:val="24"/>
        </w:rPr>
        <w:t xml:space="preserve"> jak w </w:t>
      </w:r>
      <w:r w:rsidR="009D119C" w:rsidRPr="001837D8">
        <w:rPr>
          <w:rFonts w:ascii="Times New Roman" w:hAnsi="Times New Roman"/>
          <w:b/>
          <w:sz w:val="24"/>
          <w:szCs w:val="24"/>
        </w:rPr>
        <w:t>załącznik</w:t>
      </w:r>
      <w:r w:rsidR="009D119C">
        <w:rPr>
          <w:rFonts w:ascii="Times New Roman" w:hAnsi="Times New Roman"/>
          <w:b/>
          <w:sz w:val="24"/>
          <w:szCs w:val="24"/>
        </w:rPr>
        <w:t>u</w:t>
      </w:r>
      <w:r w:rsidR="009D119C" w:rsidRPr="001837D8">
        <w:rPr>
          <w:rFonts w:ascii="Times New Roman" w:hAnsi="Times New Roman"/>
          <w:b/>
          <w:sz w:val="24"/>
          <w:szCs w:val="24"/>
        </w:rPr>
        <w:t xml:space="preserve"> Nr 4</w:t>
      </w:r>
      <w:r w:rsidR="009D119C">
        <w:rPr>
          <w:rFonts w:ascii="Times New Roman" w:hAnsi="Times New Roman"/>
          <w:sz w:val="24"/>
          <w:szCs w:val="24"/>
        </w:rPr>
        <w:t>.</w:t>
      </w:r>
    </w:p>
    <w:p w:rsidR="009D119C" w:rsidRPr="00131CEE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131CEE">
        <w:rPr>
          <w:rFonts w:ascii="Times New Roman" w:hAnsi="Times New Roman"/>
          <w:b/>
          <w:bCs/>
          <w:sz w:val="24"/>
          <w:szCs w:val="24"/>
        </w:rPr>
        <w:t xml:space="preserve">   § </w:t>
      </w:r>
      <w:r w:rsidR="005106B4">
        <w:rPr>
          <w:rFonts w:ascii="Times New Roman" w:hAnsi="Times New Roman"/>
          <w:b/>
          <w:bCs/>
          <w:sz w:val="24"/>
          <w:szCs w:val="24"/>
        </w:rPr>
        <w:t>6</w:t>
      </w:r>
      <w:r w:rsidRPr="00131CEE">
        <w:rPr>
          <w:rFonts w:ascii="Times New Roman" w:hAnsi="Times New Roman"/>
          <w:b/>
          <w:bCs/>
          <w:sz w:val="24"/>
          <w:szCs w:val="24"/>
        </w:rPr>
        <w:t xml:space="preserve">.  </w:t>
      </w:r>
      <w:r w:rsidRPr="00131CEE">
        <w:rPr>
          <w:rFonts w:ascii="Times New Roman" w:hAnsi="Times New Roman"/>
          <w:sz w:val="24"/>
          <w:szCs w:val="24"/>
        </w:rPr>
        <w:t>W budżecie tworzy się rezerwy:</w:t>
      </w:r>
    </w:p>
    <w:p w:rsidR="009D119C" w:rsidRPr="00131CEE" w:rsidRDefault="005106B4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ogólną w wysokości </w:t>
      </w:r>
      <w:r w:rsidR="00CF2EAA" w:rsidRPr="00CF2EAA">
        <w:rPr>
          <w:rFonts w:ascii="Times New Roman" w:hAnsi="Times New Roman"/>
          <w:b/>
          <w:sz w:val="24"/>
          <w:szCs w:val="24"/>
        </w:rPr>
        <w:t>60.900</w:t>
      </w:r>
      <w:r w:rsidR="009D119C" w:rsidRPr="003A0A08">
        <w:rPr>
          <w:rFonts w:ascii="Times New Roman" w:hAnsi="Times New Roman"/>
          <w:b/>
          <w:sz w:val="24"/>
          <w:szCs w:val="24"/>
        </w:rPr>
        <w:t>,00 zł</w:t>
      </w:r>
      <w:r w:rsidR="009D119C" w:rsidRPr="00131CEE">
        <w:rPr>
          <w:rFonts w:ascii="Times New Roman" w:hAnsi="Times New Roman"/>
          <w:sz w:val="24"/>
          <w:szCs w:val="24"/>
        </w:rPr>
        <w:t>,</w:t>
      </w:r>
    </w:p>
    <w:p w:rsidR="009D119C" w:rsidRPr="00131CEE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131CEE">
        <w:rPr>
          <w:rFonts w:ascii="Times New Roman" w:hAnsi="Times New Roman"/>
          <w:sz w:val="24"/>
          <w:szCs w:val="24"/>
        </w:rPr>
        <w:t xml:space="preserve">2) celowe w wysokości </w:t>
      </w:r>
      <w:r w:rsidR="003C79A9" w:rsidRPr="003C79A9">
        <w:rPr>
          <w:rFonts w:ascii="Times New Roman" w:hAnsi="Times New Roman"/>
          <w:b/>
          <w:sz w:val="24"/>
          <w:szCs w:val="24"/>
        </w:rPr>
        <w:t>651.113,07</w:t>
      </w:r>
      <w:r w:rsidRPr="003A0A08">
        <w:rPr>
          <w:rFonts w:ascii="Times New Roman" w:hAnsi="Times New Roman"/>
          <w:b/>
          <w:sz w:val="24"/>
          <w:szCs w:val="24"/>
        </w:rPr>
        <w:t xml:space="preserve"> zł</w:t>
      </w:r>
      <w:r w:rsidRPr="00131CEE">
        <w:rPr>
          <w:rFonts w:ascii="Times New Roman" w:hAnsi="Times New Roman"/>
          <w:sz w:val="24"/>
          <w:szCs w:val="24"/>
        </w:rPr>
        <w:t xml:space="preserve">, </w:t>
      </w:r>
      <w:r w:rsidR="004A3D1F">
        <w:rPr>
          <w:rFonts w:ascii="Times New Roman" w:hAnsi="Times New Roman"/>
          <w:sz w:val="24"/>
          <w:szCs w:val="24"/>
        </w:rPr>
        <w:t>w tym</w:t>
      </w:r>
      <w:r w:rsidRPr="00131CEE">
        <w:rPr>
          <w:rFonts w:ascii="Times New Roman" w:hAnsi="Times New Roman"/>
          <w:sz w:val="24"/>
          <w:szCs w:val="24"/>
        </w:rPr>
        <w:t>:</w:t>
      </w:r>
    </w:p>
    <w:p w:rsidR="009D119C" w:rsidRPr="00131CEE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131CEE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a) </w:t>
      </w:r>
      <w:r w:rsidRPr="00131CEE">
        <w:rPr>
          <w:rFonts w:ascii="Times New Roman" w:hAnsi="Times New Roman"/>
          <w:sz w:val="24"/>
          <w:szCs w:val="24"/>
        </w:rPr>
        <w:t>na realizację zadań własnych z zakresu zarządzania kryzysowego w wysokości</w:t>
      </w:r>
      <w:r w:rsidRPr="00131CEE">
        <w:rPr>
          <w:rFonts w:ascii="Times New Roman" w:hAnsi="Times New Roman"/>
          <w:sz w:val="24"/>
          <w:szCs w:val="24"/>
        </w:rPr>
        <w:br/>
        <w:t xml:space="preserve">        </w:t>
      </w:r>
      <w:r w:rsidR="00833C00" w:rsidRPr="003A0A08">
        <w:rPr>
          <w:rFonts w:ascii="Times New Roman" w:hAnsi="Times New Roman"/>
          <w:b/>
          <w:sz w:val="24"/>
          <w:szCs w:val="24"/>
        </w:rPr>
        <w:t>1</w:t>
      </w:r>
      <w:r w:rsidR="003C79A9">
        <w:rPr>
          <w:rFonts w:ascii="Times New Roman" w:hAnsi="Times New Roman"/>
          <w:b/>
          <w:sz w:val="24"/>
          <w:szCs w:val="24"/>
        </w:rPr>
        <w:t>29.600</w:t>
      </w:r>
      <w:r w:rsidRPr="003A0A08">
        <w:rPr>
          <w:rFonts w:ascii="Times New Roman" w:hAnsi="Times New Roman"/>
          <w:b/>
          <w:sz w:val="24"/>
          <w:szCs w:val="24"/>
        </w:rPr>
        <w:t>,00 zł</w:t>
      </w:r>
      <w:r w:rsidRPr="00131CEE">
        <w:rPr>
          <w:rFonts w:ascii="Times New Roman" w:hAnsi="Times New Roman"/>
          <w:sz w:val="24"/>
          <w:szCs w:val="24"/>
        </w:rPr>
        <w:t>,</w:t>
      </w:r>
    </w:p>
    <w:p w:rsidR="009D119C" w:rsidRPr="00131CEE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131CEE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b)  </w:t>
      </w:r>
      <w:r w:rsidRPr="00131CEE">
        <w:rPr>
          <w:rFonts w:ascii="Times New Roman" w:hAnsi="Times New Roman"/>
          <w:sz w:val="24"/>
          <w:szCs w:val="24"/>
        </w:rPr>
        <w:t>na inwestycje</w:t>
      </w:r>
      <w:r>
        <w:rPr>
          <w:rFonts w:ascii="Times New Roman" w:hAnsi="Times New Roman"/>
          <w:sz w:val="24"/>
          <w:szCs w:val="24"/>
        </w:rPr>
        <w:t xml:space="preserve"> i zakupy inwestycyjne</w:t>
      </w:r>
      <w:r w:rsidRPr="00131CEE">
        <w:rPr>
          <w:rFonts w:ascii="Times New Roman" w:hAnsi="Times New Roman"/>
          <w:sz w:val="24"/>
          <w:szCs w:val="24"/>
        </w:rPr>
        <w:t xml:space="preserve"> w wysokości </w:t>
      </w:r>
      <w:r w:rsidR="003C79A9" w:rsidRPr="003C79A9">
        <w:rPr>
          <w:rFonts w:ascii="Times New Roman" w:hAnsi="Times New Roman"/>
          <w:b/>
          <w:sz w:val="24"/>
          <w:szCs w:val="24"/>
        </w:rPr>
        <w:t>521.513,07</w:t>
      </w:r>
      <w:r w:rsidRPr="003A0A08">
        <w:rPr>
          <w:rFonts w:ascii="Times New Roman" w:hAnsi="Times New Roman"/>
          <w:b/>
          <w:sz w:val="24"/>
          <w:szCs w:val="24"/>
        </w:rPr>
        <w:t xml:space="preserve"> zł</w:t>
      </w:r>
      <w:r>
        <w:rPr>
          <w:rFonts w:ascii="Times New Roman" w:hAnsi="Times New Roman"/>
          <w:sz w:val="24"/>
          <w:szCs w:val="24"/>
        </w:rPr>
        <w:t>.</w:t>
      </w:r>
    </w:p>
    <w:p w:rsidR="009D119C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Pr="009F28C4">
        <w:rPr>
          <w:rFonts w:ascii="Times New Roman" w:hAnsi="Times New Roman"/>
          <w:b/>
          <w:bCs/>
          <w:sz w:val="24"/>
          <w:szCs w:val="24"/>
        </w:rPr>
        <w:t xml:space="preserve">§ </w:t>
      </w:r>
      <w:r w:rsidR="005106B4">
        <w:rPr>
          <w:rFonts w:ascii="Times New Roman" w:hAnsi="Times New Roman"/>
          <w:b/>
          <w:bCs/>
          <w:sz w:val="24"/>
          <w:szCs w:val="24"/>
        </w:rPr>
        <w:t>7</w:t>
      </w:r>
      <w:r w:rsidRPr="009F28C4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Ustala się :</w:t>
      </w:r>
    </w:p>
    <w:p w:rsidR="009D119C" w:rsidRPr="007976EE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976EE">
        <w:rPr>
          <w:rFonts w:ascii="Times New Roman" w:hAnsi="Times New Roman"/>
          <w:sz w:val="24"/>
          <w:szCs w:val="24"/>
        </w:rPr>
        <w:t xml:space="preserve">1)  dochody i wydatki związane z realizacją zadań z zakresu administracji rządowej i innych zadań zleconych odrębnymi ustawami, zgodnie z </w:t>
      </w:r>
      <w:r w:rsidRPr="007976EE">
        <w:rPr>
          <w:rFonts w:ascii="Times New Roman" w:hAnsi="Times New Roman"/>
          <w:b/>
          <w:sz w:val="24"/>
          <w:szCs w:val="24"/>
        </w:rPr>
        <w:t>załącznikami Nr 5 i 6</w:t>
      </w:r>
      <w:r w:rsidRPr="007976EE">
        <w:rPr>
          <w:rFonts w:ascii="Times New Roman" w:hAnsi="Times New Roman"/>
          <w:sz w:val="24"/>
          <w:szCs w:val="24"/>
        </w:rPr>
        <w:t xml:space="preserve">, w wysokości </w:t>
      </w:r>
      <w:r w:rsidR="007976EE" w:rsidRPr="007976EE">
        <w:rPr>
          <w:rFonts w:ascii="Times New Roman" w:hAnsi="Times New Roman"/>
          <w:b/>
          <w:sz w:val="24"/>
          <w:szCs w:val="24"/>
        </w:rPr>
        <w:t>13.753.070,00</w:t>
      </w:r>
      <w:r w:rsidRPr="007976EE">
        <w:rPr>
          <w:rFonts w:ascii="Times New Roman" w:hAnsi="Times New Roman"/>
          <w:b/>
          <w:sz w:val="24"/>
          <w:szCs w:val="24"/>
        </w:rPr>
        <w:t xml:space="preserve"> zł</w:t>
      </w:r>
      <w:r w:rsidRPr="007976EE">
        <w:rPr>
          <w:rFonts w:ascii="Times New Roman" w:hAnsi="Times New Roman"/>
          <w:sz w:val="24"/>
          <w:szCs w:val="24"/>
        </w:rPr>
        <w:t>;</w:t>
      </w:r>
    </w:p>
    <w:p w:rsidR="009D119C" w:rsidRPr="00633662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633662">
        <w:rPr>
          <w:rFonts w:ascii="Times New Roman" w:hAnsi="Times New Roman"/>
          <w:sz w:val="24"/>
          <w:szCs w:val="24"/>
        </w:rPr>
        <w:t xml:space="preserve">2) dochody i wydatki związane z realizacją zadań z zakresu administracji rządowej wykonywanych na podstawie porozumień z organami administracji rządowej, w wysokości </w:t>
      </w:r>
      <w:r w:rsidRPr="00633662">
        <w:rPr>
          <w:rFonts w:ascii="Times New Roman" w:hAnsi="Times New Roman"/>
          <w:b/>
          <w:sz w:val="24"/>
          <w:szCs w:val="24"/>
        </w:rPr>
        <w:t>1.000,00 zł</w:t>
      </w:r>
      <w:r w:rsidRPr="00633662">
        <w:rPr>
          <w:rFonts w:ascii="Times New Roman" w:hAnsi="Times New Roman"/>
          <w:sz w:val="24"/>
          <w:szCs w:val="24"/>
        </w:rPr>
        <w:t xml:space="preserve">, </w:t>
      </w:r>
      <w:bookmarkStart w:id="0" w:name="OLE_LINK1"/>
      <w:bookmarkStart w:id="1" w:name="OLE_LINK2"/>
      <w:r w:rsidRPr="00633662">
        <w:rPr>
          <w:rFonts w:ascii="Times New Roman" w:hAnsi="Times New Roman"/>
          <w:sz w:val="24"/>
          <w:szCs w:val="24"/>
        </w:rPr>
        <w:t xml:space="preserve">zgodnie z </w:t>
      </w:r>
      <w:r w:rsidRPr="00633662">
        <w:rPr>
          <w:rFonts w:ascii="Times New Roman" w:hAnsi="Times New Roman"/>
          <w:b/>
          <w:sz w:val="24"/>
          <w:szCs w:val="24"/>
        </w:rPr>
        <w:t>załącznikiem Nr 7</w:t>
      </w:r>
      <w:bookmarkEnd w:id="0"/>
      <w:bookmarkEnd w:id="1"/>
      <w:r w:rsidRPr="00633662">
        <w:rPr>
          <w:rFonts w:ascii="Times New Roman" w:hAnsi="Times New Roman"/>
          <w:sz w:val="24"/>
          <w:szCs w:val="24"/>
        </w:rPr>
        <w:t>;</w:t>
      </w:r>
    </w:p>
    <w:p w:rsidR="009D119C" w:rsidRPr="00633662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633662">
        <w:rPr>
          <w:rFonts w:ascii="Times New Roman" w:hAnsi="Times New Roman"/>
          <w:sz w:val="24"/>
          <w:szCs w:val="24"/>
        </w:rPr>
        <w:t xml:space="preserve">3)  dochody związane z realizacją własnych zadań bieżących gmin otrzymane z budżetu państwa, w wysokości </w:t>
      </w:r>
      <w:r w:rsidR="002E5F28" w:rsidRPr="00633662">
        <w:rPr>
          <w:rFonts w:ascii="Times New Roman" w:hAnsi="Times New Roman"/>
          <w:b/>
          <w:sz w:val="24"/>
          <w:szCs w:val="24"/>
        </w:rPr>
        <w:t>8</w:t>
      </w:r>
      <w:r w:rsidR="00633662" w:rsidRPr="00633662">
        <w:rPr>
          <w:rFonts w:ascii="Times New Roman" w:hAnsi="Times New Roman"/>
          <w:b/>
          <w:sz w:val="24"/>
          <w:szCs w:val="24"/>
        </w:rPr>
        <w:t>83.646,26</w:t>
      </w:r>
      <w:r w:rsidRPr="00633662">
        <w:rPr>
          <w:rFonts w:ascii="Times New Roman" w:hAnsi="Times New Roman"/>
          <w:b/>
          <w:sz w:val="24"/>
          <w:szCs w:val="24"/>
        </w:rPr>
        <w:t xml:space="preserve"> zł</w:t>
      </w:r>
      <w:r w:rsidRPr="00633662">
        <w:rPr>
          <w:rFonts w:ascii="Times New Roman" w:hAnsi="Times New Roman"/>
          <w:sz w:val="24"/>
          <w:szCs w:val="24"/>
        </w:rPr>
        <w:t xml:space="preserve"> oraz wydatki w wysokości </w:t>
      </w:r>
      <w:r w:rsidR="002E5F28" w:rsidRPr="00633662">
        <w:rPr>
          <w:rFonts w:ascii="Times New Roman" w:hAnsi="Times New Roman"/>
          <w:b/>
          <w:sz w:val="24"/>
          <w:szCs w:val="24"/>
        </w:rPr>
        <w:t>8</w:t>
      </w:r>
      <w:r w:rsidR="00633662" w:rsidRPr="00633662">
        <w:rPr>
          <w:rFonts w:ascii="Times New Roman" w:hAnsi="Times New Roman"/>
          <w:b/>
          <w:sz w:val="24"/>
          <w:szCs w:val="24"/>
        </w:rPr>
        <w:t>43.800</w:t>
      </w:r>
      <w:r w:rsidR="00833C00" w:rsidRPr="00633662">
        <w:rPr>
          <w:rFonts w:ascii="Times New Roman" w:hAnsi="Times New Roman"/>
          <w:b/>
          <w:sz w:val="24"/>
          <w:szCs w:val="24"/>
        </w:rPr>
        <w:t>,00</w:t>
      </w:r>
      <w:r w:rsidRPr="00633662">
        <w:rPr>
          <w:rFonts w:ascii="Times New Roman" w:hAnsi="Times New Roman"/>
          <w:b/>
          <w:sz w:val="24"/>
          <w:szCs w:val="24"/>
        </w:rPr>
        <w:t xml:space="preserve"> zł</w:t>
      </w:r>
      <w:r w:rsidRPr="00633662">
        <w:rPr>
          <w:rFonts w:ascii="Times New Roman" w:hAnsi="Times New Roman"/>
          <w:sz w:val="24"/>
          <w:szCs w:val="24"/>
        </w:rPr>
        <w:t xml:space="preserve">, zgodnie z </w:t>
      </w:r>
      <w:r w:rsidRPr="00633662">
        <w:rPr>
          <w:rFonts w:ascii="Times New Roman" w:hAnsi="Times New Roman"/>
          <w:b/>
          <w:sz w:val="24"/>
          <w:szCs w:val="24"/>
        </w:rPr>
        <w:t>załącznikiem Nr 8</w:t>
      </w:r>
      <w:r w:rsidRPr="00633662">
        <w:rPr>
          <w:rFonts w:ascii="Times New Roman" w:hAnsi="Times New Roman"/>
          <w:sz w:val="24"/>
          <w:szCs w:val="24"/>
        </w:rPr>
        <w:t>.</w:t>
      </w:r>
    </w:p>
    <w:p w:rsidR="009D119C" w:rsidRPr="00633662" w:rsidRDefault="009D119C" w:rsidP="00DA4FEA">
      <w:pPr>
        <w:pStyle w:val="Podtytu"/>
        <w:jc w:val="both"/>
        <w:rPr>
          <w:rFonts w:ascii="Times New Roman" w:hAnsi="Times New Roman"/>
        </w:rPr>
      </w:pPr>
      <w:r w:rsidRPr="00633662">
        <w:rPr>
          <w:rFonts w:ascii="Times New Roman" w:hAnsi="Times New Roman"/>
          <w:b/>
          <w:bCs/>
          <w:color w:val="FF0000"/>
        </w:rPr>
        <w:t xml:space="preserve">   </w:t>
      </w:r>
      <w:r w:rsidRPr="00633662">
        <w:rPr>
          <w:rFonts w:ascii="Times New Roman" w:hAnsi="Times New Roman"/>
          <w:b/>
          <w:bCs/>
        </w:rPr>
        <w:t xml:space="preserve">§ </w:t>
      </w:r>
      <w:r w:rsidR="005106B4" w:rsidRPr="00633662">
        <w:rPr>
          <w:rFonts w:ascii="Times New Roman" w:hAnsi="Times New Roman"/>
          <w:b/>
          <w:bCs/>
        </w:rPr>
        <w:t>8</w:t>
      </w:r>
      <w:r w:rsidRPr="00633662">
        <w:rPr>
          <w:rFonts w:ascii="Times New Roman" w:hAnsi="Times New Roman"/>
          <w:b/>
          <w:bCs/>
        </w:rPr>
        <w:t xml:space="preserve">. </w:t>
      </w:r>
      <w:r w:rsidRPr="00633662">
        <w:rPr>
          <w:rFonts w:ascii="Times New Roman" w:hAnsi="Times New Roman"/>
        </w:rPr>
        <w:t xml:space="preserve">Ustala się dochody w kwocie </w:t>
      </w:r>
      <w:r w:rsidR="00F918D3" w:rsidRPr="00633662">
        <w:rPr>
          <w:rFonts w:ascii="Times New Roman" w:hAnsi="Times New Roman"/>
          <w:b/>
        </w:rPr>
        <w:t>125.000,00</w:t>
      </w:r>
      <w:r w:rsidRPr="00633662">
        <w:rPr>
          <w:rFonts w:ascii="Times New Roman" w:hAnsi="Times New Roman"/>
          <w:b/>
        </w:rPr>
        <w:t xml:space="preserve"> zł</w:t>
      </w:r>
      <w:r w:rsidRPr="00633662">
        <w:rPr>
          <w:rFonts w:ascii="Times New Roman" w:hAnsi="Times New Roman"/>
        </w:rPr>
        <w:t xml:space="preserve"> z tytułu wydawania zezwoleń na sprzedaż napojów alkoholowych, oraz wydatki w kwocie </w:t>
      </w:r>
      <w:r w:rsidR="00027333" w:rsidRPr="00633662">
        <w:rPr>
          <w:rFonts w:ascii="Times New Roman" w:hAnsi="Times New Roman"/>
          <w:b/>
        </w:rPr>
        <w:t>1</w:t>
      </w:r>
      <w:r w:rsidR="00F918D3" w:rsidRPr="00633662">
        <w:rPr>
          <w:rFonts w:ascii="Times New Roman" w:hAnsi="Times New Roman"/>
          <w:b/>
        </w:rPr>
        <w:t>56</w:t>
      </w:r>
      <w:r w:rsidR="00B70982" w:rsidRPr="00633662">
        <w:rPr>
          <w:rFonts w:ascii="Times New Roman" w:hAnsi="Times New Roman"/>
          <w:b/>
        </w:rPr>
        <w:t>.</w:t>
      </w:r>
      <w:r w:rsidR="002E5F28" w:rsidRPr="00633662">
        <w:rPr>
          <w:rFonts w:ascii="Times New Roman" w:hAnsi="Times New Roman"/>
          <w:b/>
        </w:rPr>
        <w:t>00</w:t>
      </w:r>
      <w:r w:rsidR="00B70982" w:rsidRPr="00633662">
        <w:rPr>
          <w:rFonts w:ascii="Times New Roman" w:hAnsi="Times New Roman"/>
          <w:b/>
        </w:rPr>
        <w:t>0</w:t>
      </w:r>
      <w:r w:rsidRPr="00633662">
        <w:rPr>
          <w:rFonts w:ascii="Times New Roman" w:hAnsi="Times New Roman"/>
          <w:b/>
        </w:rPr>
        <w:t>,00 zł</w:t>
      </w:r>
      <w:r w:rsidRPr="00633662">
        <w:rPr>
          <w:rFonts w:ascii="Times New Roman" w:hAnsi="Times New Roman"/>
        </w:rPr>
        <w:t xml:space="preserve"> na realizację zadań określonych w gminnym programie profilaktyki i rozwiązywania problemów alkoholowych</w:t>
      </w:r>
      <w:r w:rsidR="00F918D3" w:rsidRPr="00633662">
        <w:rPr>
          <w:rFonts w:ascii="Times New Roman" w:hAnsi="Times New Roman"/>
        </w:rPr>
        <w:t>,</w:t>
      </w:r>
      <w:r w:rsidRPr="00633662">
        <w:rPr>
          <w:rFonts w:ascii="Times New Roman" w:hAnsi="Times New Roman"/>
        </w:rPr>
        <w:t xml:space="preserve"> a także wydatki w kwocie </w:t>
      </w:r>
      <w:r w:rsidR="00F918D3" w:rsidRPr="003D3747">
        <w:rPr>
          <w:rFonts w:ascii="Times New Roman" w:hAnsi="Times New Roman"/>
          <w:b/>
        </w:rPr>
        <w:t>4</w:t>
      </w:r>
      <w:r w:rsidR="002E5F28" w:rsidRPr="00633662">
        <w:rPr>
          <w:rFonts w:ascii="Times New Roman" w:hAnsi="Times New Roman"/>
          <w:b/>
        </w:rPr>
        <w:t>.000</w:t>
      </w:r>
      <w:r w:rsidRPr="00633662">
        <w:rPr>
          <w:rFonts w:ascii="Times New Roman" w:hAnsi="Times New Roman"/>
          <w:b/>
        </w:rPr>
        <w:t>,00 zł</w:t>
      </w:r>
      <w:r w:rsidRPr="00633662">
        <w:rPr>
          <w:rFonts w:ascii="Times New Roman" w:hAnsi="Times New Roman"/>
        </w:rPr>
        <w:t xml:space="preserve"> na realizację zadań określonych w gminnym programie przeciwdziałania narkomanii, jak w </w:t>
      </w:r>
      <w:r w:rsidRPr="00633662">
        <w:rPr>
          <w:rFonts w:ascii="Times New Roman" w:hAnsi="Times New Roman"/>
          <w:b/>
        </w:rPr>
        <w:t>załączniku Nr 9</w:t>
      </w:r>
      <w:r w:rsidRPr="00633662">
        <w:rPr>
          <w:rFonts w:ascii="Times New Roman" w:hAnsi="Times New Roman"/>
        </w:rPr>
        <w:t>.</w:t>
      </w:r>
    </w:p>
    <w:p w:rsidR="009D119C" w:rsidRPr="008F1FA0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F1FA0">
        <w:rPr>
          <w:rFonts w:ascii="Times New Roman" w:hAnsi="Times New Roman"/>
          <w:b/>
          <w:bCs/>
          <w:sz w:val="24"/>
          <w:szCs w:val="24"/>
        </w:rPr>
        <w:t xml:space="preserve">   § </w:t>
      </w:r>
      <w:r w:rsidR="005106B4" w:rsidRPr="008F1FA0">
        <w:rPr>
          <w:rFonts w:ascii="Times New Roman" w:hAnsi="Times New Roman"/>
          <w:b/>
          <w:bCs/>
          <w:sz w:val="24"/>
          <w:szCs w:val="24"/>
        </w:rPr>
        <w:t>9</w:t>
      </w:r>
      <w:r w:rsidRPr="008F1FA0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8F1FA0">
        <w:rPr>
          <w:rFonts w:ascii="Times New Roman" w:hAnsi="Times New Roman"/>
          <w:sz w:val="24"/>
          <w:szCs w:val="24"/>
        </w:rPr>
        <w:t>Ustala się :</w:t>
      </w:r>
    </w:p>
    <w:p w:rsidR="009D119C" w:rsidRPr="008F1FA0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F1FA0">
        <w:rPr>
          <w:rFonts w:ascii="Times New Roman" w:hAnsi="Times New Roman"/>
          <w:sz w:val="24"/>
          <w:szCs w:val="24"/>
        </w:rPr>
        <w:t xml:space="preserve">1)  plan dotacji z budżetu gminy dla jednostek sektora finansów publicznych na łączną kwotę </w:t>
      </w:r>
      <w:r w:rsidR="00633662" w:rsidRPr="008F1FA0">
        <w:rPr>
          <w:rFonts w:ascii="Times New Roman" w:hAnsi="Times New Roman"/>
          <w:b/>
          <w:sz w:val="24"/>
          <w:szCs w:val="24"/>
        </w:rPr>
        <w:t>1.197.321,28</w:t>
      </w:r>
      <w:r w:rsidRPr="008F1FA0">
        <w:rPr>
          <w:rFonts w:ascii="Times New Roman" w:hAnsi="Times New Roman"/>
          <w:b/>
          <w:sz w:val="24"/>
          <w:szCs w:val="24"/>
        </w:rPr>
        <w:t xml:space="preserve"> zł</w:t>
      </w:r>
      <w:r w:rsidRPr="008F1FA0">
        <w:rPr>
          <w:rFonts w:ascii="Times New Roman" w:hAnsi="Times New Roman"/>
          <w:sz w:val="24"/>
          <w:szCs w:val="24"/>
        </w:rPr>
        <w:t xml:space="preserve">, jak w </w:t>
      </w:r>
      <w:r w:rsidRPr="008F1FA0">
        <w:rPr>
          <w:rFonts w:ascii="Times New Roman" w:hAnsi="Times New Roman"/>
          <w:b/>
          <w:sz w:val="24"/>
          <w:szCs w:val="24"/>
        </w:rPr>
        <w:t>załączniku Nr 10</w:t>
      </w:r>
      <w:r w:rsidRPr="008F1FA0">
        <w:rPr>
          <w:rFonts w:ascii="Times New Roman" w:hAnsi="Times New Roman"/>
          <w:sz w:val="24"/>
          <w:szCs w:val="24"/>
        </w:rPr>
        <w:t>;</w:t>
      </w:r>
    </w:p>
    <w:p w:rsidR="009D119C" w:rsidRPr="008F1FA0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F1FA0">
        <w:rPr>
          <w:rFonts w:ascii="Times New Roman" w:hAnsi="Times New Roman"/>
          <w:sz w:val="24"/>
          <w:szCs w:val="24"/>
        </w:rPr>
        <w:t xml:space="preserve">2) plan dotacji z budżetu gminy dla jednostek spoza sektora finansów publicznych na łączną kwotę </w:t>
      </w:r>
      <w:r w:rsidR="00DA4FEA" w:rsidRPr="008F1FA0">
        <w:rPr>
          <w:rFonts w:ascii="Times New Roman" w:hAnsi="Times New Roman"/>
          <w:b/>
          <w:sz w:val="24"/>
          <w:szCs w:val="24"/>
        </w:rPr>
        <w:t>1.27</w:t>
      </w:r>
      <w:r w:rsidR="008F1FA0" w:rsidRPr="008F1FA0">
        <w:rPr>
          <w:rFonts w:ascii="Times New Roman" w:hAnsi="Times New Roman"/>
          <w:b/>
          <w:sz w:val="24"/>
          <w:szCs w:val="24"/>
        </w:rPr>
        <w:t>3.290,00</w:t>
      </w:r>
      <w:r w:rsidRPr="008F1FA0">
        <w:rPr>
          <w:rFonts w:ascii="Times New Roman" w:hAnsi="Times New Roman"/>
          <w:b/>
          <w:sz w:val="24"/>
          <w:szCs w:val="24"/>
        </w:rPr>
        <w:t xml:space="preserve"> zł</w:t>
      </w:r>
      <w:r w:rsidRPr="008F1FA0">
        <w:rPr>
          <w:rFonts w:ascii="Times New Roman" w:hAnsi="Times New Roman"/>
          <w:sz w:val="24"/>
          <w:szCs w:val="24"/>
        </w:rPr>
        <w:t xml:space="preserve">, jak w </w:t>
      </w:r>
      <w:r w:rsidRPr="008F1FA0">
        <w:rPr>
          <w:rFonts w:ascii="Times New Roman" w:hAnsi="Times New Roman"/>
          <w:b/>
          <w:sz w:val="24"/>
          <w:szCs w:val="24"/>
        </w:rPr>
        <w:t>załączniku Nr 11</w:t>
      </w:r>
      <w:r w:rsidRPr="008F1FA0">
        <w:rPr>
          <w:rFonts w:ascii="Times New Roman" w:hAnsi="Times New Roman"/>
          <w:sz w:val="24"/>
          <w:szCs w:val="24"/>
        </w:rPr>
        <w:t>.</w:t>
      </w:r>
    </w:p>
    <w:p w:rsidR="009D119C" w:rsidRPr="003C79A9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  <w:r w:rsidRPr="00F918D3">
        <w:rPr>
          <w:rFonts w:ascii="Times New Roman" w:hAnsi="Times New Roman"/>
          <w:sz w:val="24"/>
          <w:szCs w:val="24"/>
        </w:rPr>
        <w:t xml:space="preserve">   </w:t>
      </w:r>
      <w:r w:rsidRPr="00F918D3">
        <w:rPr>
          <w:rFonts w:ascii="Times New Roman" w:hAnsi="Times New Roman"/>
          <w:b/>
          <w:sz w:val="24"/>
          <w:szCs w:val="24"/>
        </w:rPr>
        <w:t xml:space="preserve">§ </w:t>
      </w:r>
      <w:r w:rsidR="005106B4" w:rsidRPr="00F918D3">
        <w:rPr>
          <w:rFonts w:ascii="Times New Roman" w:hAnsi="Times New Roman"/>
          <w:b/>
          <w:sz w:val="24"/>
          <w:szCs w:val="24"/>
        </w:rPr>
        <w:t>10</w:t>
      </w:r>
      <w:r w:rsidRPr="00F918D3">
        <w:rPr>
          <w:rFonts w:ascii="Times New Roman" w:hAnsi="Times New Roman"/>
          <w:b/>
          <w:sz w:val="24"/>
          <w:szCs w:val="24"/>
        </w:rPr>
        <w:t>.</w:t>
      </w:r>
      <w:r w:rsidRPr="00F918D3">
        <w:rPr>
          <w:rFonts w:ascii="Times New Roman" w:hAnsi="Times New Roman"/>
          <w:sz w:val="24"/>
          <w:szCs w:val="24"/>
        </w:rPr>
        <w:t xml:space="preserve"> Ustala się dochody </w:t>
      </w:r>
      <w:r w:rsidR="00B70982" w:rsidRPr="00F918D3">
        <w:rPr>
          <w:rFonts w:ascii="Times New Roman" w:hAnsi="Times New Roman"/>
          <w:sz w:val="24"/>
          <w:szCs w:val="24"/>
        </w:rPr>
        <w:t xml:space="preserve">z tytułu </w:t>
      </w:r>
      <w:r w:rsidRPr="00F918D3">
        <w:rPr>
          <w:rFonts w:ascii="Times New Roman" w:hAnsi="Times New Roman"/>
          <w:sz w:val="24"/>
          <w:szCs w:val="24"/>
        </w:rPr>
        <w:t xml:space="preserve"> opłat za gospodarowanie odpadami komunalnymi w kwocie </w:t>
      </w:r>
      <w:r w:rsidRPr="00F918D3">
        <w:rPr>
          <w:rFonts w:ascii="Times New Roman" w:hAnsi="Times New Roman"/>
          <w:b/>
          <w:sz w:val="24"/>
          <w:szCs w:val="24"/>
        </w:rPr>
        <w:t>1.</w:t>
      </w:r>
      <w:r w:rsidR="00F918D3" w:rsidRPr="00F918D3">
        <w:rPr>
          <w:rFonts w:ascii="Times New Roman" w:hAnsi="Times New Roman"/>
          <w:b/>
          <w:sz w:val="24"/>
          <w:szCs w:val="24"/>
        </w:rPr>
        <w:t>540</w:t>
      </w:r>
      <w:r w:rsidR="00B70982" w:rsidRPr="00F918D3">
        <w:rPr>
          <w:rFonts w:ascii="Times New Roman" w:hAnsi="Times New Roman"/>
          <w:b/>
          <w:sz w:val="24"/>
          <w:szCs w:val="24"/>
        </w:rPr>
        <w:t>.000</w:t>
      </w:r>
      <w:r w:rsidRPr="00F918D3">
        <w:rPr>
          <w:rFonts w:ascii="Times New Roman" w:hAnsi="Times New Roman"/>
          <w:b/>
          <w:sz w:val="24"/>
          <w:szCs w:val="24"/>
        </w:rPr>
        <w:t>,00 zł</w:t>
      </w:r>
      <w:r w:rsidRPr="00F918D3">
        <w:rPr>
          <w:rFonts w:ascii="Times New Roman" w:hAnsi="Times New Roman"/>
          <w:sz w:val="24"/>
          <w:szCs w:val="24"/>
        </w:rPr>
        <w:t xml:space="preserve">, </w:t>
      </w:r>
      <w:r w:rsidR="00B70982" w:rsidRPr="00F918D3">
        <w:rPr>
          <w:rFonts w:ascii="Times New Roman" w:hAnsi="Times New Roman"/>
          <w:sz w:val="24"/>
          <w:szCs w:val="24"/>
        </w:rPr>
        <w:t xml:space="preserve">oraz wydatki na ten cel w kwocie </w:t>
      </w:r>
      <w:r w:rsidR="00B70982" w:rsidRPr="00F918D3">
        <w:rPr>
          <w:rFonts w:ascii="Times New Roman" w:hAnsi="Times New Roman"/>
          <w:b/>
          <w:sz w:val="24"/>
          <w:szCs w:val="24"/>
        </w:rPr>
        <w:t>1.</w:t>
      </w:r>
      <w:r w:rsidR="00F918D3" w:rsidRPr="00F918D3">
        <w:rPr>
          <w:rFonts w:ascii="Times New Roman" w:hAnsi="Times New Roman"/>
          <w:b/>
          <w:sz w:val="24"/>
          <w:szCs w:val="24"/>
        </w:rPr>
        <w:t>540.000</w:t>
      </w:r>
      <w:r w:rsidR="00B70982" w:rsidRPr="00F918D3">
        <w:rPr>
          <w:rFonts w:ascii="Times New Roman" w:hAnsi="Times New Roman"/>
          <w:b/>
          <w:sz w:val="24"/>
          <w:szCs w:val="24"/>
        </w:rPr>
        <w:t>,00 zł</w:t>
      </w:r>
      <w:r w:rsidR="00B70982" w:rsidRPr="00F918D3">
        <w:rPr>
          <w:rFonts w:ascii="Times New Roman" w:hAnsi="Times New Roman"/>
          <w:sz w:val="24"/>
          <w:szCs w:val="24"/>
        </w:rPr>
        <w:t xml:space="preserve">, </w:t>
      </w:r>
      <w:r w:rsidRPr="00F918D3">
        <w:rPr>
          <w:rFonts w:ascii="Times New Roman" w:hAnsi="Times New Roman"/>
          <w:sz w:val="24"/>
          <w:szCs w:val="24"/>
        </w:rPr>
        <w:t xml:space="preserve">zgodnie z </w:t>
      </w:r>
      <w:r w:rsidRPr="00F918D3">
        <w:rPr>
          <w:rFonts w:ascii="Times New Roman" w:hAnsi="Times New Roman"/>
          <w:b/>
          <w:sz w:val="24"/>
          <w:szCs w:val="24"/>
        </w:rPr>
        <w:t>załącznikiem Nr 12</w:t>
      </w:r>
      <w:r w:rsidRPr="003C79A9">
        <w:rPr>
          <w:rFonts w:ascii="Times New Roman" w:hAnsi="Times New Roman"/>
          <w:color w:val="FF0000"/>
          <w:sz w:val="24"/>
          <w:szCs w:val="24"/>
        </w:rPr>
        <w:t>.</w:t>
      </w:r>
    </w:p>
    <w:p w:rsidR="009D119C" w:rsidRPr="00F918D3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F918D3">
        <w:rPr>
          <w:rFonts w:ascii="Times New Roman" w:hAnsi="Times New Roman"/>
          <w:b/>
          <w:bCs/>
          <w:sz w:val="24"/>
          <w:szCs w:val="24"/>
        </w:rPr>
        <w:t xml:space="preserve">   § 1</w:t>
      </w:r>
      <w:r w:rsidR="005106B4" w:rsidRPr="00F918D3">
        <w:rPr>
          <w:rFonts w:ascii="Times New Roman" w:hAnsi="Times New Roman"/>
          <w:b/>
          <w:bCs/>
          <w:sz w:val="24"/>
          <w:szCs w:val="24"/>
        </w:rPr>
        <w:t>1</w:t>
      </w:r>
      <w:r w:rsidRPr="00F918D3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F918D3">
        <w:rPr>
          <w:rFonts w:ascii="Times New Roman" w:hAnsi="Times New Roman"/>
          <w:bCs/>
          <w:sz w:val="24"/>
          <w:szCs w:val="24"/>
        </w:rPr>
        <w:t xml:space="preserve">Ustala  się   plan   wydatków  na   przedsięwzięcia   realizowane   w   ramach   funduszu sołeckiego  w  kwocie  </w:t>
      </w:r>
      <w:r w:rsidR="00B70982" w:rsidRPr="00F918D3">
        <w:rPr>
          <w:rFonts w:ascii="Times New Roman" w:hAnsi="Times New Roman"/>
          <w:b/>
          <w:bCs/>
          <w:sz w:val="24"/>
          <w:szCs w:val="24"/>
        </w:rPr>
        <w:t>3</w:t>
      </w:r>
      <w:r w:rsidR="00F918D3" w:rsidRPr="00F918D3">
        <w:rPr>
          <w:rFonts w:ascii="Times New Roman" w:hAnsi="Times New Roman"/>
          <w:b/>
          <w:bCs/>
          <w:sz w:val="24"/>
          <w:szCs w:val="24"/>
        </w:rPr>
        <w:t>78.394</w:t>
      </w:r>
      <w:r w:rsidRPr="00F918D3">
        <w:rPr>
          <w:rFonts w:ascii="Times New Roman" w:hAnsi="Times New Roman"/>
          <w:b/>
          <w:bCs/>
          <w:sz w:val="24"/>
          <w:szCs w:val="24"/>
        </w:rPr>
        <w:t>,00 zł,</w:t>
      </w:r>
      <w:r w:rsidRPr="00F918D3">
        <w:rPr>
          <w:rFonts w:ascii="Times New Roman" w:hAnsi="Times New Roman"/>
          <w:bCs/>
          <w:sz w:val="24"/>
          <w:szCs w:val="24"/>
        </w:rPr>
        <w:t xml:space="preserve">  zgodnie  z  </w:t>
      </w:r>
      <w:r w:rsidRPr="00F918D3">
        <w:rPr>
          <w:rFonts w:ascii="Times New Roman" w:hAnsi="Times New Roman"/>
          <w:b/>
          <w:bCs/>
          <w:sz w:val="24"/>
          <w:szCs w:val="24"/>
        </w:rPr>
        <w:t>załącznikiem Nr 13</w:t>
      </w:r>
      <w:r w:rsidRPr="00F918D3">
        <w:rPr>
          <w:rFonts w:ascii="Times New Roman" w:hAnsi="Times New Roman"/>
          <w:bCs/>
          <w:sz w:val="24"/>
          <w:szCs w:val="24"/>
        </w:rPr>
        <w:t>.</w:t>
      </w:r>
    </w:p>
    <w:p w:rsidR="009D119C" w:rsidRPr="00F918D3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F918D3">
        <w:rPr>
          <w:rFonts w:ascii="Times New Roman" w:hAnsi="Times New Roman"/>
          <w:b/>
          <w:bCs/>
          <w:sz w:val="24"/>
          <w:szCs w:val="24"/>
        </w:rPr>
        <w:t xml:space="preserve">   § 1</w:t>
      </w:r>
      <w:r w:rsidR="005106B4" w:rsidRPr="00F918D3">
        <w:rPr>
          <w:rFonts w:ascii="Times New Roman" w:hAnsi="Times New Roman"/>
          <w:b/>
          <w:bCs/>
          <w:sz w:val="24"/>
          <w:szCs w:val="24"/>
        </w:rPr>
        <w:t>2</w:t>
      </w:r>
      <w:r w:rsidRPr="00F918D3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F918D3">
        <w:rPr>
          <w:rFonts w:ascii="Times New Roman" w:hAnsi="Times New Roman"/>
          <w:bCs/>
          <w:sz w:val="24"/>
          <w:szCs w:val="24"/>
        </w:rPr>
        <w:t xml:space="preserve">Określa się </w:t>
      </w:r>
      <w:r w:rsidR="00F918D3">
        <w:rPr>
          <w:rFonts w:ascii="Times New Roman" w:hAnsi="Times New Roman"/>
          <w:bCs/>
          <w:sz w:val="24"/>
          <w:szCs w:val="24"/>
        </w:rPr>
        <w:t>dochody</w:t>
      </w:r>
      <w:r w:rsidRPr="00F918D3">
        <w:rPr>
          <w:rFonts w:ascii="Times New Roman" w:hAnsi="Times New Roman"/>
          <w:bCs/>
          <w:sz w:val="24"/>
          <w:szCs w:val="24"/>
        </w:rPr>
        <w:t xml:space="preserve"> budżetu państwa związan</w:t>
      </w:r>
      <w:r w:rsidR="00F918D3">
        <w:rPr>
          <w:rFonts w:ascii="Times New Roman" w:hAnsi="Times New Roman"/>
          <w:bCs/>
          <w:sz w:val="24"/>
          <w:szCs w:val="24"/>
        </w:rPr>
        <w:t>e</w:t>
      </w:r>
      <w:r w:rsidRPr="00F918D3">
        <w:rPr>
          <w:rFonts w:ascii="Times New Roman" w:hAnsi="Times New Roman"/>
          <w:bCs/>
          <w:sz w:val="24"/>
          <w:szCs w:val="24"/>
        </w:rPr>
        <w:t xml:space="preserve"> z realizacją zadań zleconych jednostkom samorządu terytorialnego w wysokości </w:t>
      </w:r>
      <w:r w:rsidR="00F918D3" w:rsidRPr="00F918D3">
        <w:rPr>
          <w:rFonts w:ascii="Times New Roman" w:hAnsi="Times New Roman"/>
          <w:b/>
          <w:bCs/>
          <w:sz w:val="24"/>
          <w:szCs w:val="24"/>
        </w:rPr>
        <w:t>31</w:t>
      </w:r>
      <w:r w:rsidR="00B70982" w:rsidRPr="00F918D3">
        <w:rPr>
          <w:rFonts w:ascii="Times New Roman" w:hAnsi="Times New Roman"/>
          <w:b/>
          <w:bCs/>
          <w:sz w:val="24"/>
          <w:szCs w:val="24"/>
        </w:rPr>
        <w:t>.</w:t>
      </w:r>
      <w:r w:rsidR="00F918D3" w:rsidRPr="00F918D3">
        <w:rPr>
          <w:rFonts w:ascii="Times New Roman" w:hAnsi="Times New Roman"/>
          <w:b/>
          <w:bCs/>
          <w:sz w:val="24"/>
          <w:szCs w:val="24"/>
        </w:rPr>
        <w:t>1</w:t>
      </w:r>
      <w:r w:rsidR="00B70982" w:rsidRPr="00F918D3">
        <w:rPr>
          <w:rFonts w:ascii="Times New Roman" w:hAnsi="Times New Roman"/>
          <w:b/>
          <w:bCs/>
          <w:sz w:val="24"/>
          <w:szCs w:val="24"/>
        </w:rPr>
        <w:t>00</w:t>
      </w:r>
      <w:r w:rsidRPr="00F918D3">
        <w:rPr>
          <w:rFonts w:ascii="Times New Roman" w:hAnsi="Times New Roman"/>
          <w:b/>
          <w:bCs/>
          <w:sz w:val="24"/>
          <w:szCs w:val="24"/>
        </w:rPr>
        <w:t>,00 zł,</w:t>
      </w:r>
      <w:r w:rsidRPr="00F918D3">
        <w:rPr>
          <w:rFonts w:ascii="Times New Roman" w:hAnsi="Times New Roman"/>
          <w:bCs/>
          <w:sz w:val="24"/>
          <w:szCs w:val="24"/>
        </w:rPr>
        <w:t xml:space="preserve"> zgodnie </w:t>
      </w:r>
      <w:r w:rsidRPr="00F918D3">
        <w:rPr>
          <w:rFonts w:ascii="Times New Roman" w:hAnsi="Times New Roman"/>
          <w:b/>
          <w:bCs/>
          <w:sz w:val="24"/>
          <w:szCs w:val="24"/>
        </w:rPr>
        <w:t>z załącznikiem Nr 14</w:t>
      </w:r>
      <w:r w:rsidRPr="00F918D3">
        <w:rPr>
          <w:rFonts w:ascii="Times New Roman" w:hAnsi="Times New Roman"/>
          <w:bCs/>
          <w:sz w:val="24"/>
          <w:szCs w:val="24"/>
        </w:rPr>
        <w:t>.</w:t>
      </w:r>
      <w:r w:rsidRPr="00F918D3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9D119C" w:rsidRPr="00F918D3" w:rsidRDefault="009D119C" w:rsidP="0004136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F918D3">
        <w:rPr>
          <w:rFonts w:ascii="Times New Roman" w:hAnsi="Times New Roman"/>
          <w:b/>
          <w:bCs/>
          <w:sz w:val="24"/>
          <w:szCs w:val="24"/>
        </w:rPr>
        <w:t xml:space="preserve">   § 1</w:t>
      </w:r>
      <w:r w:rsidR="005106B4" w:rsidRPr="00F918D3">
        <w:rPr>
          <w:rFonts w:ascii="Times New Roman" w:hAnsi="Times New Roman"/>
          <w:b/>
          <w:bCs/>
          <w:sz w:val="24"/>
          <w:szCs w:val="24"/>
        </w:rPr>
        <w:t>3</w:t>
      </w:r>
      <w:r w:rsidRPr="00F918D3">
        <w:rPr>
          <w:rFonts w:ascii="Times New Roman" w:hAnsi="Times New Roman"/>
          <w:b/>
          <w:bCs/>
          <w:sz w:val="24"/>
          <w:szCs w:val="24"/>
        </w:rPr>
        <w:t>.</w:t>
      </w:r>
      <w:r w:rsidR="008F1FA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18D3">
        <w:rPr>
          <w:rFonts w:ascii="Times New Roman" w:hAnsi="Times New Roman"/>
          <w:bCs/>
          <w:sz w:val="24"/>
          <w:szCs w:val="24"/>
        </w:rPr>
        <w:t xml:space="preserve">Określa się plan dochodów i wydatków związanych z gromadzeniem opłat i kar za korzystanie ze środowiska, zgodnie  </w:t>
      </w:r>
      <w:r w:rsidRPr="00F918D3">
        <w:rPr>
          <w:rFonts w:ascii="Times New Roman" w:hAnsi="Times New Roman"/>
          <w:b/>
          <w:bCs/>
          <w:sz w:val="24"/>
          <w:szCs w:val="24"/>
        </w:rPr>
        <w:t>załącznikiem Nr 15</w:t>
      </w:r>
      <w:r w:rsidRPr="00F918D3">
        <w:rPr>
          <w:rFonts w:ascii="Times New Roman" w:hAnsi="Times New Roman"/>
          <w:bCs/>
          <w:sz w:val="24"/>
          <w:szCs w:val="24"/>
        </w:rPr>
        <w:t>.</w:t>
      </w:r>
    </w:p>
    <w:p w:rsidR="009D119C" w:rsidRPr="00B3624B" w:rsidRDefault="009D119C" w:rsidP="0004136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B45D63">
        <w:rPr>
          <w:rFonts w:ascii="Times New Roman" w:hAnsi="Times New Roman"/>
          <w:b/>
          <w:sz w:val="24"/>
          <w:szCs w:val="24"/>
        </w:rPr>
        <w:t>§ 1</w:t>
      </w:r>
      <w:r w:rsidR="005106B4">
        <w:rPr>
          <w:rFonts w:ascii="Times New Roman" w:hAnsi="Times New Roman"/>
          <w:b/>
          <w:sz w:val="24"/>
          <w:szCs w:val="24"/>
        </w:rPr>
        <w:t>4</w:t>
      </w:r>
      <w:r w:rsidRPr="00B45D63">
        <w:rPr>
          <w:rFonts w:ascii="Times New Roman" w:hAnsi="Times New Roman"/>
          <w:b/>
          <w:sz w:val="24"/>
          <w:szCs w:val="24"/>
        </w:rPr>
        <w:t>.</w:t>
      </w:r>
      <w:r w:rsidR="008F1FA0">
        <w:rPr>
          <w:rFonts w:ascii="Times New Roman" w:hAnsi="Times New Roman"/>
          <w:b/>
          <w:sz w:val="24"/>
          <w:szCs w:val="24"/>
        </w:rPr>
        <w:t xml:space="preserve"> </w:t>
      </w:r>
      <w:r w:rsidR="00504609">
        <w:rPr>
          <w:rFonts w:ascii="Times New Roman" w:hAnsi="Times New Roman"/>
          <w:sz w:val="24"/>
          <w:szCs w:val="24"/>
        </w:rPr>
        <w:t>Określa</w:t>
      </w:r>
      <w:r>
        <w:rPr>
          <w:rFonts w:ascii="Times New Roman" w:hAnsi="Times New Roman"/>
          <w:sz w:val="24"/>
          <w:szCs w:val="24"/>
        </w:rPr>
        <w:t xml:space="preserve"> się l</w:t>
      </w:r>
      <w:r w:rsidR="005C5C26">
        <w:rPr>
          <w:rFonts w:ascii="Times New Roman" w:hAnsi="Times New Roman"/>
          <w:sz w:val="24"/>
          <w:szCs w:val="24"/>
        </w:rPr>
        <w:t>imity zobowiązań</w:t>
      </w:r>
      <w:r w:rsidR="002C034F">
        <w:rPr>
          <w:rFonts w:ascii="Times New Roman" w:hAnsi="Times New Roman"/>
          <w:sz w:val="24"/>
          <w:szCs w:val="24"/>
        </w:rPr>
        <w:t xml:space="preserve"> </w:t>
      </w:r>
      <w:r w:rsidR="005C5C26">
        <w:rPr>
          <w:rFonts w:ascii="Times New Roman" w:hAnsi="Times New Roman"/>
          <w:sz w:val="24"/>
          <w:szCs w:val="24"/>
        </w:rPr>
        <w:t xml:space="preserve">z tytułu </w:t>
      </w:r>
      <w:r w:rsidR="00633662">
        <w:rPr>
          <w:rFonts w:ascii="Times New Roman" w:hAnsi="Times New Roman"/>
          <w:sz w:val="24"/>
          <w:szCs w:val="24"/>
        </w:rPr>
        <w:t xml:space="preserve">zaciąganych kredytów i pożyczek oraz emitowanych papierów wartościowych, </w:t>
      </w:r>
      <w:r w:rsidRPr="009F28C4">
        <w:rPr>
          <w:rFonts w:ascii="Times New Roman" w:hAnsi="Times New Roman"/>
          <w:sz w:val="24"/>
          <w:szCs w:val="24"/>
        </w:rPr>
        <w:t>zaciąganych na:</w:t>
      </w:r>
    </w:p>
    <w:p w:rsidR="009D119C" w:rsidRPr="00B3624B" w:rsidRDefault="009D119C" w:rsidP="0004136C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3624B">
        <w:rPr>
          <w:rFonts w:ascii="Times New Roman" w:hAnsi="Times New Roman"/>
          <w:sz w:val="24"/>
          <w:szCs w:val="24"/>
        </w:rPr>
        <w:t xml:space="preserve">pokrycie występującego w ciągu roku przejściowego deficytu budżetu </w:t>
      </w:r>
      <w:r w:rsidR="00DA4FEA">
        <w:rPr>
          <w:rFonts w:ascii="Times New Roman" w:hAnsi="Times New Roman"/>
          <w:sz w:val="24"/>
          <w:szCs w:val="24"/>
        </w:rPr>
        <w:t>do kwoty</w:t>
      </w:r>
      <w:r w:rsidRPr="00B3624B">
        <w:rPr>
          <w:rFonts w:ascii="Times New Roman" w:hAnsi="Times New Roman"/>
          <w:sz w:val="24"/>
          <w:szCs w:val="24"/>
        </w:rPr>
        <w:t xml:space="preserve"> </w:t>
      </w:r>
      <w:r w:rsidRPr="00B70982">
        <w:rPr>
          <w:rFonts w:ascii="Times New Roman" w:hAnsi="Times New Roman"/>
          <w:b/>
          <w:sz w:val="24"/>
          <w:szCs w:val="24"/>
        </w:rPr>
        <w:t>1.000.000,00 zł;</w:t>
      </w:r>
      <w:bookmarkStart w:id="2" w:name="_GoBack"/>
      <w:bookmarkEnd w:id="2"/>
    </w:p>
    <w:p w:rsidR="005C5C26" w:rsidRPr="0065370A" w:rsidRDefault="005C5C26" w:rsidP="0004136C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5370A">
        <w:rPr>
          <w:rFonts w:ascii="Times New Roman" w:hAnsi="Times New Roman"/>
          <w:sz w:val="24"/>
          <w:szCs w:val="24"/>
        </w:rPr>
        <w:t>sfinansowanie planowanego deficytu budżetu</w:t>
      </w:r>
      <w:r w:rsidR="00CD1673" w:rsidRPr="0065370A">
        <w:rPr>
          <w:rFonts w:ascii="Times New Roman" w:hAnsi="Times New Roman"/>
          <w:sz w:val="24"/>
          <w:szCs w:val="24"/>
        </w:rPr>
        <w:t xml:space="preserve"> gminy</w:t>
      </w:r>
      <w:r w:rsidRPr="0065370A">
        <w:rPr>
          <w:rFonts w:ascii="Times New Roman" w:hAnsi="Times New Roman"/>
          <w:sz w:val="24"/>
          <w:szCs w:val="24"/>
        </w:rPr>
        <w:t xml:space="preserve"> w kwocie </w:t>
      </w:r>
      <w:r w:rsidR="002C034F" w:rsidRPr="0065370A">
        <w:rPr>
          <w:rFonts w:ascii="Times New Roman" w:hAnsi="Times New Roman"/>
          <w:b/>
          <w:sz w:val="24"/>
          <w:szCs w:val="24"/>
        </w:rPr>
        <w:t>8.</w:t>
      </w:r>
      <w:r w:rsidR="0015253D" w:rsidRPr="0065370A">
        <w:rPr>
          <w:rFonts w:ascii="Times New Roman" w:hAnsi="Times New Roman"/>
          <w:b/>
          <w:sz w:val="24"/>
          <w:szCs w:val="24"/>
        </w:rPr>
        <w:t>76</w:t>
      </w:r>
      <w:r w:rsidR="002C034F" w:rsidRPr="0065370A">
        <w:rPr>
          <w:rFonts w:ascii="Times New Roman" w:hAnsi="Times New Roman"/>
          <w:b/>
          <w:sz w:val="24"/>
          <w:szCs w:val="24"/>
        </w:rPr>
        <w:t>3.613,23</w:t>
      </w:r>
      <w:r w:rsidRPr="0065370A">
        <w:rPr>
          <w:rFonts w:ascii="Times New Roman" w:hAnsi="Times New Roman"/>
          <w:b/>
          <w:sz w:val="24"/>
          <w:szCs w:val="24"/>
        </w:rPr>
        <w:t xml:space="preserve"> zł</w:t>
      </w:r>
      <w:r w:rsidRPr="0065370A">
        <w:rPr>
          <w:rFonts w:ascii="Times New Roman" w:hAnsi="Times New Roman"/>
          <w:sz w:val="24"/>
          <w:szCs w:val="24"/>
        </w:rPr>
        <w:t>;</w:t>
      </w:r>
    </w:p>
    <w:p w:rsidR="0004136C" w:rsidRDefault="0004136C" w:rsidP="0004136C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s</w:t>
      </w:r>
      <w:r w:rsidRPr="005C5C26">
        <w:rPr>
          <w:rFonts w:ascii="Times New Roman" w:hAnsi="Times New Roman"/>
          <w:sz w:val="24"/>
          <w:szCs w:val="24"/>
        </w:rPr>
        <w:t xml:space="preserve">płatę wcześniej zaciągniętych zobowiązań z tytułu pożyczek i kredytów w kwocie  </w:t>
      </w:r>
      <w:r w:rsidRPr="003A0A08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>276.006,72 zł</w:t>
      </w:r>
      <w:r>
        <w:rPr>
          <w:rFonts w:ascii="Times New Roman" w:hAnsi="Times New Roman"/>
          <w:sz w:val="24"/>
          <w:szCs w:val="24"/>
        </w:rPr>
        <w:t>;</w:t>
      </w:r>
    </w:p>
    <w:p w:rsidR="009D119C" w:rsidRDefault="009D119C" w:rsidP="0004136C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C5C26">
        <w:rPr>
          <w:rFonts w:ascii="Times New Roman" w:hAnsi="Times New Roman"/>
          <w:sz w:val="24"/>
          <w:szCs w:val="24"/>
        </w:rPr>
        <w:t>spłatę wcześniej zaciągniętych zobowiązań z tytułu kredytów</w:t>
      </w:r>
      <w:r w:rsidR="006A3478">
        <w:rPr>
          <w:rFonts w:ascii="Times New Roman" w:hAnsi="Times New Roman"/>
          <w:sz w:val="24"/>
          <w:szCs w:val="24"/>
        </w:rPr>
        <w:t>, które przypadają po roku budżetowym, na który uchwalono budżet</w:t>
      </w:r>
      <w:r w:rsidR="0004136C">
        <w:rPr>
          <w:rFonts w:ascii="Times New Roman" w:hAnsi="Times New Roman"/>
          <w:sz w:val="24"/>
          <w:szCs w:val="24"/>
        </w:rPr>
        <w:t xml:space="preserve">, </w:t>
      </w:r>
      <w:r w:rsidRPr="005C5C26">
        <w:rPr>
          <w:rFonts w:ascii="Times New Roman" w:hAnsi="Times New Roman"/>
          <w:sz w:val="24"/>
          <w:szCs w:val="24"/>
        </w:rPr>
        <w:t xml:space="preserve">w kwocie  </w:t>
      </w:r>
      <w:r w:rsidR="0004136C" w:rsidRPr="0004136C">
        <w:rPr>
          <w:rFonts w:ascii="Times New Roman" w:hAnsi="Times New Roman"/>
          <w:b/>
          <w:sz w:val="24"/>
          <w:szCs w:val="24"/>
        </w:rPr>
        <w:t>960.377,05</w:t>
      </w:r>
      <w:r w:rsidR="00B3624B">
        <w:rPr>
          <w:rFonts w:ascii="Times New Roman" w:hAnsi="Times New Roman"/>
          <w:b/>
          <w:sz w:val="24"/>
          <w:szCs w:val="24"/>
        </w:rPr>
        <w:t xml:space="preserve"> zł</w:t>
      </w:r>
      <w:r w:rsidR="003A0A08">
        <w:rPr>
          <w:rFonts w:ascii="Times New Roman" w:hAnsi="Times New Roman"/>
          <w:sz w:val="24"/>
          <w:szCs w:val="24"/>
        </w:rPr>
        <w:t>;</w:t>
      </w:r>
    </w:p>
    <w:p w:rsidR="00AF336E" w:rsidRPr="0004136C" w:rsidRDefault="00AF336E" w:rsidP="0004136C">
      <w:pPr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</w:t>
      </w:r>
      <w:r w:rsidRPr="002D42C0">
        <w:rPr>
          <w:rFonts w:ascii="Times New Roman" w:hAnsi="Times New Roman"/>
          <w:bCs/>
          <w:sz w:val="24"/>
          <w:szCs w:val="24"/>
        </w:rPr>
        <w:t>yprze</w:t>
      </w:r>
      <w:r>
        <w:rPr>
          <w:rFonts w:ascii="Times New Roman" w:hAnsi="Times New Roman"/>
          <w:bCs/>
          <w:sz w:val="24"/>
          <w:szCs w:val="24"/>
        </w:rPr>
        <w:t xml:space="preserve">dzające finansowanie  do kwoty </w:t>
      </w:r>
      <w:r w:rsidR="00DA4FEA" w:rsidRPr="00DA4FEA">
        <w:rPr>
          <w:rFonts w:ascii="Times New Roman" w:hAnsi="Times New Roman"/>
          <w:b/>
          <w:bCs/>
          <w:sz w:val="24"/>
          <w:szCs w:val="24"/>
        </w:rPr>
        <w:t>1</w:t>
      </w:r>
      <w:r w:rsidRPr="00DA4FEA">
        <w:rPr>
          <w:rFonts w:ascii="Times New Roman" w:hAnsi="Times New Roman"/>
          <w:b/>
          <w:bCs/>
          <w:sz w:val="24"/>
          <w:szCs w:val="24"/>
        </w:rPr>
        <w:t>.</w:t>
      </w:r>
      <w:r w:rsidR="0004136C">
        <w:rPr>
          <w:rFonts w:ascii="Times New Roman" w:hAnsi="Times New Roman"/>
          <w:b/>
          <w:bCs/>
          <w:sz w:val="24"/>
          <w:szCs w:val="24"/>
        </w:rPr>
        <w:t>0</w:t>
      </w:r>
      <w:r w:rsidRPr="00DA4FEA">
        <w:rPr>
          <w:rFonts w:ascii="Times New Roman" w:hAnsi="Times New Roman"/>
          <w:b/>
          <w:bCs/>
          <w:sz w:val="24"/>
          <w:szCs w:val="24"/>
        </w:rPr>
        <w:t>00.</w:t>
      </w:r>
      <w:r w:rsidRPr="003A0A08">
        <w:rPr>
          <w:rFonts w:ascii="Times New Roman" w:hAnsi="Times New Roman"/>
          <w:b/>
          <w:bCs/>
          <w:sz w:val="24"/>
          <w:szCs w:val="24"/>
        </w:rPr>
        <w:t>000,00 zł</w:t>
      </w:r>
      <w:r w:rsidR="003A0A08">
        <w:rPr>
          <w:rFonts w:ascii="Times New Roman" w:hAnsi="Times New Roman"/>
          <w:b/>
          <w:bCs/>
          <w:sz w:val="24"/>
          <w:szCs w:val="24"/>
        </w:rPr>
        <w:t>.</w:t>
      </w:r>
    </w:p>
    <w:p w:rsidR="001A0106" w:rsidRDefault="009D119C" w:rsidP="0004136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Pr="009F28C4">
        <w:rPr>
          <w:rFonts w:ascii="Times New Roman" w:hAnsi="Times New Roman"/>
          <w:b/>
          <w:bCs/>
          <w:sz w:val="24"/>
          <w:szCs w:val="24"/>
        </w:rPr>
        <w:t>§ 1</w:t>
      </w:r>
      <w:r w:rsidR="005106B4">
        <w:rPr>
          <w:rFonts w:ascii="Times New Roman" w:hAnsi="Times New Roman"/>
          <w:b/>
          <w:bCs/>
          <w:sz w:val="24"/>
          <w:szCs w:val="24"/>
        </w:rPr>
        <w:t>5</w:t>
      </w:r>
      <w:r w:rsidRPr="009F28C4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9F28C4">
        <w:rPr>
          <w:rFonts w:ascii="Times New Roman" w:hAnsi="Times New Roman"/>
          <w:sz w:val="24"/>
          <w:szCs w:val="24"/>
        </w:rPr>
        <w:t>Upoważnia się Burmistrza do:</w:t>
      </w:r>
      <w:r w:rsidR="00660540">
        <w:rPr>
          <w:rFonts w:ascii="Times New Roman" w:hAnsi="Times New Roman"/>
          <w:sz w:val="24"/>
          <w:szCs w:val="24"/>
        </w:rPr>
        <w:t xml:space="preserve"> </w:t>
      </w:r>
    </w:p>
    <w:p w:rsidR="009D119C" w:rsidRDefault="009D119C" w:rsidP="0004136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F28C4">
        <w:rPr>
          <w:rFonts w:ascii="Times New Roman" w:hAnsi="Times New Roman"/>
          <w:sz w:val="24"/>
          <w:szCs w:val="24"/>
        </w:rPr>
        <w:t>1)</w:t>
      </w:r>
      <w:r w:rsidR="00575850"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>zaciągania kredytów i pożyczek oraz emisji papierów wartościowych</w:t>
      </w:r>
      <w:r>
        <w:rPr>
          <w:rFonts w:ascii="Times New Roman" w:hAnsi="Times New Roman"/>
          <w:sz w:val="24"/>
          <w:szCs w:val="24"/>
        </w:rPr>
        <w:t xml:space="preserve"> do wysokości poszczególnych limitów zobowiązań, określonych w § 1</w:t>
      </w:r>
      <w:r w:rsidR="002F220C">
        <w:rPr>
          <w:rFonts w:ascii="Times New Roman" w:hAnsi="Times New Roman"/>
          <w:sz w:val="24"/>
          <w:szCs w:val="24"/>
        </w:rPr>
        <w:t>4</w:t>
      </w:r>
      <w:r w:rsidR="00A0180F">
        <w:rPr>
          <w:rFonts w:ascii="Times New Roman" w:hAnsi="Times New Roman"/>
          <w:sz w:val="24"/>
          <w:szCs w:val="24"/>
        </w:rPr>
        <w:t xml:space="preserve"> u</w:t>
      </w:r>
      <w:r>
        <w:rPr>
          <w:rFonts w:ascii="Times New Roman" w:hAnsi="Times New Roman"/>
          <w:sz w:val="24"/>
          <w:szCs w:val="24"/>
        </w:rPr>
        <w:t>chwały;</w:t>
      </w:r>
    </w:p>
    <w:p w:rsidR="00A0180F" w:rsidRPr="00CD1673" w:rsidRDefault="00A0180F" w:rsidP="0004136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9F28C4">
        <w:rPr>
          <w:rFonts w:ascii="Times New Roman" w:hAnsi="Times New Roman"/>
          <w:sz w:val="24"/>
          <w:szCs w:val="24"/>
        </w:rPr>
        <w:t>zaciągania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zobowiązań zaliczanych do tytułu dłużnego, o którym mowa w art. 72 ust. 1 pkt 2,</w:t>
      </w:r>
      <w:r w:rsidR="00CD1673">
        <w:rPr>
          <w:rFonts w:ascii="Times New Roman" w:hAnsi="Times New Roman"/>
          <w:bCs/>
          <w:sz w:val="24"/>
          <w:szCs w:val="24"/>
        </w:rPr>
        <w:t xml:space="preserve"> innych niż w pkt 1, do kwoty </w:t>
      </w:r>
      <w:r w:rsidR="00CD1673" w:rsidRPr="00CD1673">
        <w:rPr>
          <w:rFonts w:ascii="Times New Roman" w:hAnsi="Times New Roman"/>
          <w:b/>
          <w:bCs/>
          <w:sz w:val="24"/>
          <w:szCs w:val="24"/>
        </w:rPr>
        <w:t>20.000,00 zł;</w:t>
      </w:r>
    </w:p>
    <w:p w:rsidR="009D119C" w:rsidRPr="009F28C4" w:rsidRDefault="001A0106" w:rsidP="0004136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9D119C">
        <w:rPr>
          <w:rFonts w:ascii="Times New Roman" w:hAnsi="Times New Roman"/>
          <w:sz w:val="24"/>
          <w:szCs w:val="24"/>
        </w:rPr>
        <w:t xml:space="preserve">) </w:t>
      </w:r>
      <w:r w:rsidR="00575850">
        <w:rPr>
          <w:rFonts w:ascii="Times New Roman" w:hAnsi="Times New Roman"/>
          <w:sz w:val="24"/>
          <w:szCs w:val="24"/>
        </w:rPr>
        <w:t xml:space="preserve"> </w:t>
      </w:r>
      <w:r w:rsidR="009D119C">
        <w:rPr>
          <w:rFonts w:ascii="Times New Roman" w:hAnsi="Times New Roman"/>
          <w:sz w:val="24"/>
          <w:szCs w:val="24"/>
        </w:rPr>
        <w:t>samo</w:t>
      </w:r>
      <w:r w:rsidR="002D42C0">
        <w:rPr>
          <w:rFonts w:ascii="Times New Roman" w:hAnsi="Times New Roman"/>
          <w:sz w:val="24"/>
          <w:szCs w:val="24"/>
        </w:rPr>
        <w:t xml:space="preserve">dzielnego zaciągania zobowiązań </w:t>
      </w:r>
      <w:r w:rsidR="009D119C">
        <w:rPr>
          <w:rFonts w:ascii="Times New Roman" w:hAnsi="Times New Roman"/>
          <w:sz w:val="24"/>
          <w:szCs w:val="24"/>
        </w:rPr>
        <w:t xml:space="preserve">do kwoty </w:t>
      </w:r>
      <w:r w:rsidR="00840AEC">
        <w:rPr>
          <w:rFonts w:ascii="Times New Roman" w:hAnsi="Times New Roman"/>
          <w:b/>
          <w:sz w:val="24"/>
          <w:szCs w:val="24"/>
        </w:rPr>
        <w:t>5</w:t>
      </w:r>
      <w:r w:rsidR="002D42C0" w:rsidRPr="00DE59FC">
        <w:rPr>
          <w:rFonts w:ascii="Times New Roman" w:hAnsi="Times New Roman"/>
          <w:b/>
          <w:sz w:val="24"/>
          <w:szCs w:val="24"/>
        </w:rPr>
        <w:t>0</w:t>
      </w:r>
      <w:r w:rsidR="009D119C" w:rsidRPr="003A0A08">
        <w:rPr>
          <w:rFonts w:ascii="Times New Roman" w:hAnsi="Times New Roman"/>
          <w:b/>
          <w:sz w:val="24"/>
          <w:szCs w:val="24"/>
        </w:rPr>
        <w:t>0.000,00 zł</w:t>
      </w:r>
      <w:r w:rsidR="009D119C">
        <w:rPr>
          <w:rFonts w:ascii="Times New Roman" w:hAnsi="Times New Roman"/>
          <w:sz w:val="24"/>
          <w:szCs w:val="24"/>
        </w:rPr>
        <w:t>;</w:t>
      </w:r>
    </w:p>
    <w:p w:rsidR="009D119C" w:rsidRDefault="001A0106" w:rsidP="0004136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9D119C" w:rsidRPr="009F28C4">
        <w:rPr>
          <w:rFonts w:ascii="Times New Roman" w:hAnsi="Times New Roman"/>
          <w:sz w:val="24"/>
          <w:szCs w:val="24"/>
        </w:rPr>
        <w:t xml:space="preserve">) dokonywania zmian w planie wydatków </w:t>
      </w:r>
      <w:r w:rsidR="009D119C">
        <w:rPr>
          <w:rFonts w:ascii="Times New Roman" w:hAnsi="Times New Roman"/>
          <w:sz w:val="24"/>
          <w:szCs w:val="24"/>
        </w:rPr>
        <w:t xml:space="preserve">bieżących łącznie z wydatkami </w:t>
      </w:r>
      <w:r w:rsidR="009D119C" w:rsidRPr="009F28C4">
        <w:rPr>
          <w:rFonts w:ascii="Times New Roman" w:hAnsi="Times New Roman"/>
          <w:sz w:val="24"/>
          <w:szCs w:val="24"/>
        </w:rPr>
        <w:t>na</w:t>
      </w:r>
      <w:r w:rsidR="009D119C">
        <w:rPr>
          <w:rFonts w:ascii="Times New Roman" w:hAnsi="Times New Roman"/>
          <w:sz w:val="24"/>
          <w:szCs w:val="24"/>
        </w:rPr>
        <w:t xml:space="preserve"> uposażenia                    i wynagrodzenia ze stosunku pracy oraz ich pochodnych w ramach działu;</w:t>
      </w:r>
    </w:p>
    <w:p w:rsidR="009D119C" w:rsidRDefault="001A0106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9D119C">
        <w:rPr>
          <w:rFonts w:ascii="Times New Roman" w:hAnsi="Times New Roman"/>
          <w:sz w:val="24"/>
          <w:szCs w:val="24"/>
        </w:rPr>
        <w:t xml:space="preserve">) </w:t>
      </w:r>
      <w:r w:rsidR="00575850">
        <w:rPr>
          <w:rFonts w:ascii="Times New Roman" w:hAnsi="Times New Roman"/>
          <w:sz w:val="24"/>
          <w:szCs w:val="24"/>
        </w:rPr>
        <w:t xml:space="preserve"> </w:t>
      </w:r>
      <w:r w:rsidR="009D119C">
        <w:rPr>
          <w:rFonts w:ascii="Times New Roman" w:hAnsi="Times New Roman"/>
          <w:sz w:val="24"/>
          <w:szCs w:val="24"/>
        </w:rPr>
        <w:t xml:space="preserve">dokonywania zmian </w:t>
      </w:r>
      <w:r w:rsidR="009D119C" w:rsidRPr="009F28C4">
        <w:rPr>
          <w:rFonts w:ascii="Times New Roman" w:hAnsi="Times New Roman"/>
          <w:sz w:val="24"/>
          <w:szCs w:val="24"/>
        </w:rPr>
        <w:t xml:space="preserve">w </w:t>
      </w:r>
      <w:r w:rsidR="009D119C">
        <w:rPr>
          <w:rFonts w:ascii="Times New Roman" w:hAnsi="Times New Roman"/>
          <w:sz w:val="24"/>
          <w:szCs w:val="24"/>
        </w:rPr>
        <w:t xml:space="preserve">planie </w:t>
      </w:r>
      <w:r w:rsidR="009D119C" w:rsidRPr="009F28C4">
        <w:rPr>
          <w:rFonts w:ascii="Times New Roman" w:hAnsi="Times New Roman"/>
          <w:sz w:val="24"/>
          <w:szCs w:val="24"/>
        </w:rPr>
        <w:t xml:space="preserve"> wydatków majątkowych</w:t>
      </w:r>
      <w:r w:rsidR="009D119C">
        <w:rPr>
          <w:rFonts w:ascii="Times New Roman" w:hAnsi="Times New Roman"/>
          <w:sz w:val="24"/>
          <w:szCs w:val="24"/>
        </w:rPr>
        <w:t xml:space="preserve"> w ramach działu</w:t>
      </w:r>
      <w:r w:rsidR="009D119C" w:rsidRPr="009F28C4">
        <w:rPr>
          <w:rFonts w:ascii="Times New Roman" w:hAnsi="Times New Roman"/>
          <w:sz w:val="24"/>
          <w:szCs w:val="24"/>
        </w:rPr>
        <w:t>;</w:t>
      </w:r>
    </w:p>
    <w:p w:rsidR="006A14F8" w:rsidRDefault="006A14F8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dokonywania zmian w planie dochodów i wydatków związanych ze :</w:t>
      </w:r>
    </w:p>
    <w:p w:rsidR="00597584" w:rsidRDefault="006A14F8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a) zmianą kwot lub uzyskaniem płatności przekazywanych z budżetu środków </w:t>
      </w:r>
      <w:r w:rsidR="00597584">
        <w:rPr>
          <w:rFonts w:ascii="Times New Roman" w:hAnsi="Times New Roman"/>
          <w:sz w:val="24"/>
          <w:szCs w:val="24"/>
        </w:rPr>
        <w:t xml:space="preserve">     </w:t>
      </w:r>
    </w:p>
    <w:p w:rsidR="006A14F8" w:rsidRPr="00597584" w:rsidRDefault="00597584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6A14F8">
        <w:rPr>
          <w:rFonts w:ascii="Times New Roman" w:hAnsi="Times New Roman"/>
          <w:sz w:val="24"/>
          <w:szCs w:val="24"/>
        </w:rPr>
        <w:t>europejskich, o</w:t>
      </w:r>
      <w:r>
        <w:rPr>
          <w:rFonts w:ascii="Times New Roman" w:hAnsi="Times New Roman"/>
          <w:sz w:val="24"/>
          <w:szCs w:val="24"/>
        </w:rPr>
        <w:t xml:space="preserve"> </w:t>
      </w:r>
      <w:r w:rsidR="006A14F8" w:rsidRPr="00597584">
        <w:rPr>
          <w:rFonts w:ascii="Times New Roman" w:hAnsi="Times New Roman"/>
          <w:sz w:val="24"/>
          <w:szCs w:val="24"/>
        </w:rPr>
        <w:t>ile zmiany te nie pogorszą wyniku budżetu,</w:t>
      </w:r>
    </w:p>
    <w:p w:rsidR="00597584" w:rsidRDefault="006A14F8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97584">
        <w:rPr>
          <w:rFonts w:ascii="Times New Roman" w:hAnsi="Times New Roman"/>
          <w:sz w:val="24"/>
          <w:szCs w:val="24"/>
        </w:rPr>
        <w:t xml:space="preserve">     b)</w:t>
      </w:r>
      <w:r w:rsidR="007976EE">
        <w:rPr>
          <w:rFonts w:ascii="Times New Roman" w:hAnsi="Times New Roman"/>
          <w:sz w:val="24"/>
          <w:szCs w:val="24"/>
        </w:rPr>
        <w:t xml:space="preserve"> </w:t>
      </w:r>
      <w:r w:rsidR="00597584">
        <w:rPr>
          <w:rFonts w:ascii="Times New Roman" w:hAnsi="Times New Roman"/>
          <w:sz w:val="24"/>
          <w:szCs w:val="24"/>
        </w:rPr>
        <w:t xml:space="preserve">zmianami w </w:t>
      </w:r>
      <w:r w:rsidR="00597584" w:rsidRPr="00597584">
        <w:rPr>
          <w:rFonts w:ascii="Times New Roman" w:hAnsi="Times New Roman"/>
          <w:sz w:val="24"/>
          <w:szCs w:val="24"/>
        </w:rPr>
        <w:t>realizacj</w:t>
      </w:r>
      <w:r w:rsidR="00597584">
        <w:rPr>
          <w:rFonts w:ascii="Times New Roman" w:hAnsi="Times New Roman"/>
          <w:sz w:val="24"/>
          <w:szCs w:val="24"/>
        </w:rPr>
        <w:t>i</w:t>
      </w:r>
      <w:r w:rsidR="00597584" w:rsidRPr="00597584">
        <w:rPr>
          <w:rFonts w:ascii="Times New Roman" w:hAnsi="Times New Roman"/>
          <w:sz w:val="24"/>
          <w:szCs w:val="24"/>
        </w:rPr>
        <w:t xml:space="preserve"> przedsięwzięcia finansowanego z udziałem środków </w:t>
      </w:r>
    </w:p>
    <w:p w:rsidR="00597584" w:rsidRDefault="00597584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597584">
        <w:rPr>
          <w:rFonts w:ascii="Times New Roman" w:hAnsi="Times New Roman"/>
          <w:sz w:val="24"/>
          <w:szCs w:val="24"/>
        </w:rPr>
        <w:t>europejskich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7584">
        <w:rPr>
          <w:rFonts w:ascii="Times New Roman" w:hAnsi="Times New Roman"/>
          <w:sz w:val="24"/>
          <w:szCs w:val="24"/>
        </w:rPr>
        <w:t>albo środków, o których mowa w art. 5 ust. 1 pkt 3</w:t>
      </w:r>
      <w:r>
        <w:rPr>
          <w:rFonts w:ascii="Times New Roman" w:hAnsi="Times New Roman"/>
          <w:sz w:val="24"/>
          <w:szCs w:val="24"/>
        </w:rPr>
        <w:t xml:space="preserve">, o ile zmiany nie  </w:t>
      </w:r>
    </w:p>
    <w:p w:rsidR="00597584" w:rsidRPr="00597584" w:rsidRDefault="00597584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pogorszą wyniku budżetu,</w:t>
      </w:r>
    </w:p>
    <w:p w:rsidR="006A14F8" w:rsidRDefault="00597584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c) </w:t>
      </w:r>
      <w:r w:rsidR="006A14F8">
        <w:rPr>
          <w:rFonts w:ascii="Times New Roman" w:hAnsi="Times New Roman"/>
          <w:sz w:val="24"/>
          <w:szCs w:val="24"/>
        </w:rPr>
        <w:t>zwrotem płatności otrzymanych z budżetu środków europejskich;</w:t>
      </w:r>
    </w:p>
    <w:p w:rsidR="009D119C" w:rsidRPr="00633662" w:rsidRDefault="006A14F8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9D119C" w:rsidRPr="00633662">
        <w:rPr>
          <w:rFonts w:ascii="Times New Roman" w:hAnsi="Times New Roman"/>
          <w:sz w:val="24"/>
          <w:szCs w:val="24"/>
        </w:rPr>
        <w:t>) przekazania kierownikom jednostek budżetowych uprawnień do dokonywania przeniesień w planie wydatków;</w:t>
      </w:r>
    </w:p>
    <w:p w:rsidR="009D119C" w:rsidRDefault="006A14F8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9D119C" w:rsidRPr="009F28C4">
        <w:rPr>
          <w:rFonts w:ascii="Times New Roman" w:hAnsi="Times New Roman"/>
          <w:sz w:val="24"/>
          <w:szCs w:val="24"/>
        </w:rPr>
        <w:t>) lokowania wolnych środków budżetowych na rachunkach bankowych w innych bankach niż bank prowadzący</w:t>
      </w:r>
      <w:r w:rsidR="009D119C">
        <w:rPr>
          <w:rFonts w:ascii="Times New Roman" w:hAnsi="Times New Roman"/>
          <w:sz w:val="24"/>
          <w:szCs w:val="24"/>
        </w:rPr>
        <w:t xml:space="preserve"> obsługę budżetu </w:t>
      </w:r>
      <w:r w:rsidR="001A0106">
        <w:rPr>
          <w:rFonts w:ascii="Times New Roman" w:hAnsi="Times New Roman"/>
          <w:sz w:val="24"/>
          <w:szCs w:val="24"/>
        </w:rPr>
        <w:t>g</w:t>
      </w:r>
      <w:r w:rsidR="009D119C">
        <w:rPr>
          <w:rFonts w:ascii="Times New Roman" w:hAnsi="Times New Roman"/>
          <w:sz w:val="24"/>
          <w:szCs w:val="24"/>
        </w:rPr>
        <w:t>miny.</w:t>
      </w:r>
    </w:p>
    <w:p w:rsidR="009D119C" w:rsidRPr="007901CA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2D42C0">
        <w:rPr>
          <w:rFonts w:ascii="Times New Roman" w:hAnsi="Times New Roman"/>
          <w:b/>
          <w:sz w:val="24"/>
          <w:szCs w:val="24"/>
        </w:rPr>
        <w:t>§ 1</w:t>
      </w:r>
      <w:r w:rsidR="005106B4">
        <w:rPr>
          <w:rFonts w:ascii="Times New Roman" w:hAnsi="Times New Roman"/>
          <w:b/>
          <w:sz w:val="24"/>
          <w:szCs w:val="24"/>
        </w:rPr>
        <w:t>6</w:t>
      </w:r>
      <w:r w:rsidRPr="007901CA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Wydatki refundowane w tym samym roku budżetowym zmniejszają poniesione wydatki budżetowe.</w:t>
      </w:r>
    </w:p>
    <w:p w:rsidR="009D119C" w:rsidRPr="00230897" w:rsidRDefault="009D119C" w:rsidP="00782D29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§ 1</w:t>
      </w:r>
      <w:r w:rsidR="005106B4">
        <w:rPr>
          <w:rFonts w:ascii="Times New Roman" w:hAnsi="Times New Roman"/>
          <w:b/>
          <w:bCs/>
          <w:sz w:val="24"/>
          <w:szCs w:val="24"/>
        </w:rPr>
        <w:t>7</w:t>
      </w:r>
      <w:r w:rsidRPr="009F28C4"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Wykonanie </w:t>
      </w:r>
      <w:r w:rsidR="00633662">
        <w:rPr>
          <w:rFonts w:ascii="Times New Roman" w:hAnsi="Times New Roman"/>
          <w:bCs/>
          <w:sz w:val="24"/>
          <w:szCs w:val="24"/>
        </w:rPr>
        <w:t>u</w:t>
      </w:r>
      <w:r>
        <w:rPr>
          <w:rFonts w:ascii="Times New Roman" w:hAnsi="Times New Roman"/>
          <w:bCs/>
          <w:sz w:val="24"/>
          <w:szCs w:val="24"/>
        </w:rPr>
        <w:t>chwały powierza się Burmistrzowi Miasta i Gminy Mrocza.</w:t>
      </w:r>
    </w:p>
    <w:p w:rsidR="009D119C" w:rsidRDefault="009D119C" w:rsidP="00782D2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§ 1</w:t>
      </w:r>
      <w:r w:rsidR="005106B4">
        <w:rPr>
          <w:rFonts w:ascii="Times New Roman" w:hAnsi="Times New Roman"/>
          <w:b/>
          <w:bCs/>
          <w:sz w:val="24"/>
          <w:szCs w:val="24"/>
        </w:rPr>
        <w:t>8</w:t>
      </w:r>
      <w:r>
        <w:rPr>
          <w:rFonts w:ascii="Times New Roman" w:hAnsi="Times New Roman"/>
          <w:b/>
          <w:bCs/>
          <w:sz w:val="24"/>
          <w:szCs w:val="24"/>
        </w:rPr>
        <w:t xml:space="preserve">.  </w:t>
      </w:r>
      <w:r w:rsidRPr="009F28C4">
        <w:rPr>
          <w:rFonts w:ascii="Times New Roman" w:hAnsi="Times New Roman"/>
          <w:sz w:val="24"/>
          <w:szCs w:val="24"/>
        </w:rPr>
        <w:t>Uchwała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 wchodzi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w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życie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z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dniem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 stycznia </w:t>
      </w:r>
      <w:r>
        <w:rPr>
          <w:rFonts w:ascii="Times New Roman" w:hAnsi="Times New Roman"/>
          <w:sz w:val="24"/>
          <w:szCs w:val="24"/>
        </w:rPr>
        <w:t xml:space="preserve"> </w:t>
      </w:r>
      <w:r w:rsidR="001A0106">
        <w:rPr>
          <w:rFonts w:ascii="Times New Roman" w:hAnsi="Times New Roman"/>
          <w:sz w:val="24"/>
          <w:szCs w:val="24"/>
        </w:rPr>
        <w:t>2020</w:t>
      </w:r>
      <w:r w:rsidRPr="009F28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>roku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 i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 podlega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 publikacji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F28C4">
        <w:rPr>
          <w:rFonts w:ascii="Times New Roman" w:hAnsi="Times New Roman"/>
          <w:sz w:val="24"/>
          <w:szCs w:val="24"/>
        </w:rPr>
        <w:t>w Dzienniku Urzędowym</w:t>
      </w:r>
      <w:r>
        <w:rPr>
          <w:rFonts w:ascii="Times New Roman" w:hAnsi="Times New Roman"/>
          <w:sz w:val="24"/>
          <w:szCs w:val="24"/>
        </w:rPr>
        <w:t xml:space="preserve"> Województwa Kujawsko-Pomorskiego oraz na tablicy ogłoszeń Urzędu Miasta i Gminy w Mroczy.</w:t>
      </w:r>
    </w:p>
    <w:sectPr w:rsidR="009D119C" w:rsidSect="00597584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EFA" w:rsidRDefault="00C70EFA" w:rsidP="00C96298">
      <w:pPr>
        <w:spacing w:after="0" w:line="240" w:lineRule="auto"/>
      </w:pPr>
      <w:r>
        <w:separator/>
      </w:r>
    </w:p>
  </w:endnote>
  <w:endnote w:type="continuationSeparator" w:id="0">
    <w:p w:rsidR="00C70EFA" w:rsidRDefault="00C70EFA" w:rsidP="00C96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EFA" w:rsidRDefault="00C70EFA" w:rsidP="00C96298">
      <w:pPr>
        <w:spacing w:after="0" w:line="240" w:lineRule="auto"/>
      </w:pPr>
      <w:r>
        <w:separator/>
      </w:r>
    </w:p>
  </w:footnote>
  <w:footnote w:type="continuationSeparator" w:id="0">
    <w:p w:rsidR="00C70EFA" w:rsidRDefault="00C70EFA" w:rsidP="00C96298">
      <w:pPr>
        <w:spacing w:after="0" w:line="240" w:lineRule="auto"/>
      </w:pPr>
      <w:r>
        <w:continuationSeparator/>
      </w:r>
    </w:p>
  </w:footnote>
  <w:footnote w:id="1">
    <w:p w:rsidR="000809BE" w:rsidRDefault="000809BE" w:rsidP="000809BE">
      <w:pPr>
        <w:pStyle w:val="Tekstprzypisudolnego"/>
        <w:rPr>
          <w:sz w:val="16"/>
          <w:szCs w:val="16"/>
        </w:rPr>
      </w:pPr>
      <w:r>
        <w:rPr>
          <w:rStyle w:val="Znakiprzypiswdolnych"/>
          <w:sz w:val="16"/>
          <w:szCs w:val="16"/>
        </w:rPr>
        <w:footnoteRef/>
      </w:r>
      <w:r>
        <w:rPr>
          <w:sz w:val="16"/>
          <w:szCs w:val="16"/>
        </w:rPr>
        <w:t xml:space="preserve"> Zmiany tekstu jednolitego wymienionej ustawy zostały ogłoszone Dz.U. z 2019r. poz.1309</w:t>
      </w:r>
      <w:r w:rsidR="00DB62D7">
        <w:rPr>
          <w:sz w:val="16"/>
          <w:szCs w:val="16"/>
        </w:rPr>
        <w:t xml:space="preserve">, poz. 1571, </w:t>
      </w:r>
      <w:r>
        <w:rPr>
          <w:sz w:val="16"/>
          <w:szCs w:val="16"/>
        </w:rPr>
        <w:t xml:space="preserve"> poz. 1696</w:t>
      </w:r>
      <w:r w:rsidR="00DB62D7">
        <w:rPr>
          <w:sz w:val="16"/>
          <w:szCs w:val="16"/>
        </w:rPr>
        <w:t xml:space="preserve">, i poz. 1815. </w:t>
      </w:r>
    </w:p>
  </w:footnote>
  <w:footnote w:id="2">
    <w:p w:rsidR="00DB62D7" w:rsidRDefault="00DB62D7" w:rsidP="00DB62D7">
      <w:pPr>
        <w:pStyle w:val="Tekstprzypisudolnego"/>
        <w:rPr>
          <w:sz w:val="16"/>
          <w:szCs w:val="16"/>
        </w:rPr>
      </w:pPr>
      <w:r>
        <w:rPr>
          <w:rStyle w:val="Znakiprzypiswdolnych"/>
          <w:sz w:val="16"/>
          <w:szCs w:val="16"/>
        </w:rPr>
        <w:footnoteRef/>
      </w:r>
      <w:r>
        <w:rPr>
          <w:sz w:val="16"/>
          <w:szCs w:val="16"/>
        </w:rPr>
        <w:t xml:space="preserve"> Zmiany tekstu jednolitego wymienionej ustawy zostały ogłoszone Dz.U. z 2019r. poz.1622, poz. 1649 i poz. 2020.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A30B0F"/>
    <w:multiLevelType w:val="hybridMultilevel"/>
    <w:tmpl w:val="4D2267C0"/>
    <w:lvl w:ilvl="0" w:tplc="6186B6DC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oNotTrackMoves/>
  <w:defaultTabStop w:val="708"/>
  <w:hyphenationZone w:val="425"/>
  <w:drawingGridHorizontalSpacing w:val="108"/>
  <w:drawingGridVerticalSpacing w:val="1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0502"/>
    <w:rsid w:val="00020DC0"/>
    <w:rsid w:val="00027333"/>
    <w:rsid w:val="0004136C"/>
    <w:rsid w:val="0007053A"/>
    <w:rsid w:val="000809BE"/>
    <w:rsid w:val="000874C7"/>
    <w:rsid w:val="000C1853"/>
    <w:rsid w:val="001174DA"/>
    <w:rsid w:val="00131CEE"/>
    <w:rsid w:val="001514DA"/>
    <w:rsid w:val="0015253D"/>
    <w:rsid w:val="001837D8"/>
    <w:rsid w:val="001A0106"/>
    <w:rsid w:val="00204620"/>
    <w:rsid w:val="00230897"/>
    <w:rsid w:val="00243489"/>
    <w:rsid w:val="002535A0"/>
    <w:rsid w:val="002B2CF6"/>
    <w:rsid w:val="002C034F"/>
    <w:rsid w:val="002D42C0"/>
    <w:rsid w:val="002E0502"/>
    <w:rsid w:val="002E5F28"/>
    <w:rsid w:val="002F220C"/>
    <w:rsid w:val="002F77EE"/>
    <w:rsid w:val="00322F5C"/>
    <w:rsid w:val="003636E7"/>
    <w:rsid w:val="003A0A08"/>
    <w:rsid w:val="003C79A9"/>
    <w:rsid w:val="003D3747"/>
    <w:rsid w:val="003E1872"/>
    <w:rsid w:val="003E7E58"/>
    <w:rsid w:val="00407E0F"/>
    <w:rsid w:val="00434A32"/>
    <w:rsid w:val="00471C30"/>
    <w:rsid w:val="004A3D1F"/>
    <w:rsid w:val="004E7683"/>
    <w:rsid w:val="004F4669"/>
    <w:rsid w:val="00504609"/>
    <w:rsid w:val="005106B4"/>
    <w:rsid w:val="00531E18"/>
    <w:rsid w:val="00575850"/>
    <w:rsid w:val="00597584"/>
    <w:rsid w:val="005C5C26"/>
    <w:rsid w:val="00614F1D"/>
    <w:rsid w:val="00626C34"/>
    <w:rsid w:val="00633662"/>
    <w:rsid w:val="0065370A"/>
    <w:rsid w:val="00660540"/>
    <w:rsid w:val="0069313A"/>
    <w:rsid w:val="006A14F8"/>
    <w:rsid w:val="006A3478"/>
    <w:rsid w:val="006D284F"/>
    <w:rsid w:val="006E49B9"/>
    <w:rsid w:val="006F466F"/>
    <w:rsid w:val="0070669A"/>
    <w:rsid w:val="00782D29"/>
    <w:rsid w:val="007901CA"/>
    <w:rsid w:val="00791558"/>
    <w:rsid w:val="007976EE"/>
    <w:rsid w:val="007A52F2"/>
    <w:rsid w:val="007D789F"/>
    <w:rsid w:val="00827488"/>
    <w:rsid w:val="00833AB2"/>
    <w:rsid w:val="00833C00"/>
    <w:rsid w:val="00840AEC"/>
    <w:rsid w:val="00845E03"/>
    <w:rsid w:val="008655C5"/>
    <w:rsid w:val="008D04EE"/>
    <w:rsid w:val="008D30D2"/>
    <w:rsid w:val="008F1FA0"/>
    <w:rsid w:val="00904F06"/>
    <w:rsid w:val="00941A3C"/>
    <w:rsid w:val="009C47EE"/>
    <w:rsid w:val="009D119C"/>
    <w:rsid w:val="009F28C4"/>
    <w:rsid w:val="00A0180F"/>
    <w:rsid w:val="00A21B73"/>
    <w:rsid w:val="00A31582"/>
    <w:rsid w:val="00A32BCB"/>
    <w:rsid w:val="00A32C3C"/>
    <w:rsid w:val="00A629A3"/>
    <w:rsid w:val="00A63D68"/>
    <w:rsid w:val="00A64A17"/>
    <w:rsid w:val="00A90CDB"/>
    <w:rsid w:val="00AE29E7"/>
    <w:rsid w:val="00AE619B"/>
    <w:rsid w:val="00AF336E"/>
    <w:rsid w:val="00B027F0"/>
    <w:rsid w:val="00B26EE9"/>
    <w:rsid w:val="00B3053C"/>
    <w:rsid w:val="00B3624B"/>
    <w:rsid w:val="00B37082"/>
    <w:rsid w:val="00B4362A"/>
    <w:rsid w:val="00B45D63"/>
    <w:rsid w:val="00B70982"/>
    <w:rsid w:val="00B77B3F"/>
    <w:rsid w:val="00BC25B2"/>
    <w:rsid w:val="00C1490C"/>
    <w:rsid w:val="00C25053"/>
    <w:rsid w:val="00C351E8"/>
    <w:rsid w:val="00C5784E"/>
    <w:rsid w:val="00C57AE1"/>
    <w:rsid w:val="00C70EFA"/>
    <w:rsid w:val="00C82950"/>
    <w:rsid w:val="00C8390B"/>
    <w:rsid w:val="00C96298"/>
    <w:rsid w:val="00CC58A7"/>
    <w:rsid w:val="00CD1673"/>
    <w:rsid w:val="00CF2EAA"/>
    <w:rsid w:val="00D357F8"/>
    <w:rsid w:val="00D539B1"/>
    <w:rsid w:val="00D5617C"/>
    <w:rsid w:val="00D85C87"/>
    <w:rsid w:val="00D9659B"/>
    <w:rsid w:val="00DA4FEA"/>
    <w:rsid w:val="00DB62D7"/>
    <w:rsid w:val="00DC3288"/>
    <w:rsid w:val="00DD3F42"/>
    <w:rsid w:val="00DD6FD2"/>
    <w:rsid w:val="00DE59FC"/>
    <w:rsid w:val="00DE79B9"/>
    <w:rsid w:val="00E0254E"/>
    <w:rsid w:val="00E0272C"/>
    <w:rsid w:val="00E17F61"/>
    <w:rsid w:val="00E20D46"/>
    <w:rsid w:val="00E2292D"/>
    <w:rsid w:val="00E23BD7"/>
    <w:rsid w:val="00E266A7"/>
    <w:rsid w:val="00E40159"/>
    <w:rsid w:val="00E96F5F"/>
    <w:rsid w:val="00E9704F"/>
    <w:rsid w:val="00EB158E"/>
    <w:rsid w:val="00F0442F"/>
    <w:rsid w:val="00F22426"/>
    <w:rsid w:val="00F346E9"/>
    <w:rsid w:val="00F53E24"/>
    <w:rsid w:val="00F918D3"/>
    <w:rsid w:val="00FD4E48"/>
    <w:rsid w:val="00FE4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6EE9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rsid w:val="00CC58A7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C58A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CC58A7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C58A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CC58A7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CC58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CC58A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8D30D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rsid w:val="00C9629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rsid w:val="00C96298"/>
    <w:rPr>
      <w:rFonts w:ascii="Times New Roman" w:eastAsia="Times New Roman" w:hAnsi="Times New Roman"/>
      <w:sz w:val="20"/>
      <w:szCs w:val="20"/>
    </w:rPr>
  </w:style>
  <w:style w:type="character" w:styleId="Odwoanieprzypisudolnego">
    <w:name w:val="footnote reference"/>
    <w:rsid w:val="00C96298"/>
    <w:rPr>
      <w:vertAlign w:val="superscript"/>
    </w:rPr>
  </w:style>
  <w:style w:type="character" w:customStyle="1" w:styleId="Znakiprzypiswdolnych">
    <w:name w:val="Znaki przypisów dolnych"/>
    <w:rsid w:val="00AF336E"/>
    <w:rPr>
      <w:vertAlign w:val="superscript"/>
    </w:rPr>
  </w:style>
  <w:style w:type="character" w:customStyle="1" w:styleId="Odwoanieprzypisudolnego1">
    <w:name w:val="Odwołanie przypisu dolnego1"/>
    <w:rsid w:val="00F53E24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locked/>
    <w:rsid w:val="00322F5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PodtytuZnak">
    <w:name w:val="Podtytuł Znak"/>
    <w:link w:val="Podtytu"/>
    <w:rsid w:val="00322F5C"/>
    <w:rPr>
      <w:rFonts w:ascii="Cambria" w:eastAsia="Times New Roman" w:hAnsi="Cambria" w:cs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18B9E-7AC5-4500-BC28-39B803BB3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1458</TotalTime>
  <Pages>3</Pages>
  <Words>1088</Words>
  <Characters>6532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</dc:creator>
  <cp:keywords/>
  <dc:description/>
  <cp:lastModifiedBy>Informatyk</cp:lastModifiedBy>
  <cp:revision>54</cp:revision>
  <cp:lastPrinted>2019-11-13T19:27:00Z</cp:lastPrinted>
  <dcterms:created xsi:type="dcterms:W3CDTF">2013-11-04T09:40:00Z</dcterms:created>
  <dcterms:modified xsi:type="dcterms:W3CDTF">2019-12-12T16:17:00Z</dcterms:modified>
</cp:coreProperties>
</file>